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2F022" w14:textId="5B58F60A" w:rsidR="000E4C91" w:rsidRPr="00ED6EFC" w:rsidRDefault="00BB7F6E" w:rsidP="00BB7F6E">
      <w:pPr>
        <w:spacing w:after="0" w:line="240" w:lineRule="auto"/>
        <w:ind w:left="-850"/>
        <w:rPr>
          <w:rFonts w:ascii="Century Gothic" w:hAnsi="Century Gothic"/>
          <w:b/>
          <w:color w:val="548DD4" w:themeColor="text2" w:themeTint="99"/>
          <w:sz w:val="56"/>
          <w:szCs w:val="56"/>
          <w:lang w:val="es-CO"/>
        </w:rPr>
      </w:pPr>
      <w:r w:rsidRPr="00ED6EFC">
        <w:rPr>
          <w:rFonts w:ascii="Century Gothic" w:hAnsi="Century Gothic"/>
          <w:noProof/>
          <w:lang w:val="en-US" w:eastAsia="en-US"/>
        </w:rPr>
        <mc:AlternateContent>
          <mc:Choice Requires="wps">
            <w:drawing>
              <wp:anchor distT="0" distB="0" distL="114300" distR="114300" simplePos="0" relativeHeight="251655168" behindDoc="0" locked="0" layoutInCell="1" allowOverlap="1" wp14:anchorId="213FBB88" wp14:editId="06611016">
                <wp:simplePos x="0" y="0"/>
                <wp:positionH relativeFrom="column">
                  <wp:posOffset>-644525</wp:posOffset>
                </wp:positionH>
                <wp:positionV relativeFrom="paragraph">
                  <wp:posOffset>-93345</wp:posOffset>
                </wp:positionV>
                <wp:extent cx="7153275" cy="1828800"/>
                <wp:effectExtent l="0" t="0" r="0" b="5715"/>
                <wp:wrapNone/>
                <wp:docPr id="27" name="Cuadro de texto 27"/>
                <wp:cNvGraphicFramePr/>
                <a:graphic xmlns:a="http://schemas.openxmlformats.org/drawingml/2006/main">
                  <a:graphicData uri="http://schemas.microsoft.com/office/word/2010/wordprocessingShape">
                    <wps:wsp>
                      <wps:cNvSpPr txBox="1"/>
                      <wps:spPr>
                        <a:xfrm>
                          <a:off x="0" y="0"/>
                          <a:ext cx="7153275" cy="1828800"/>
                        </a:xfrm>
                        <a:prstGeom prst="rect">
                          <a:avLst/>
                        </a:prstGeom>
                        <a:noFill/>
                        <a:ln>
                          <a:noFill/>
                        </a:ln>
                        <a:effectLst/>
                      </wps:spPr>
                      <wps:txbx>
                        <w:txbxContent>
                          <w:p w14:paraId="5CABD96D" w14:textId="680B454A" w:rsidR="000E4C91" w:rsidRPr="0076212C" w:rsidRDefault="00C76A84"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VISITING</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 SANTANDER 3N/4D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13FBB88" id="_x0000_t202" coordsize="21600,21600" o:spt="202" path="m,l,21600r21600,l21600,xe">
                <v:stroke joinstyle="miter"/>
                <v:path gradientshapeok="t" o:connecttype="rect"/>
              </v:shapetype>
              <v:shape id="Cuadro de texto 27" o:spid="_x0000_s1026" type="#_x0000_t202" style="position:absolute;left:0;text-align:left;margin-left:-50.75pt;margin-top:-7.35pt;width:563.25pt;height:2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" filled="f" stroked="f">
                <v:textbox style="mso-fit-shape-to-text:t">
                  <w:txbxContent>
                    <w:p w14:paraId="5CABD96D" w14:textId="680B454A" w:rsidR="000E4C91" w:rsidRPr="0076212C" w:rsidRDefault="00C76A84"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VISITING</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 SANTANDER 3N/4D</w:t>
                      </w:r>
                    </w:p>
                  </w:txbxContent>
                </v:textbox>
              </v:shape>
            </w:pict>
          </mc:Fallback>
        </mc:AlternateContent>
      </w:r>
    </w:p>
    <w:p w14:paraId="1AB34988" w14:textId="7EE3B7C5" w:rsidR="000E4C91" w:rsidRPr="00ED6EFC" w:rsidRDefault="00C76A84" w:rsidP="00733DE2">
      <w:pPr>
        <w:spacing w:after="0" w:line="240" w:lineRule="auto"/>
        <w:ind w:left="-850"/>
        <w:jc w:val="center"/>
        <w:rPr>
          <w:rFonts w:ascii="Century Gothic" w:hAnsi="Century Gothic"/>
          <w:b/>
          <w:color w:val="548DD4" w:themeColor="text2" w:themeTint="99"/>
          <w:sz w:val="56"/>
          <w:szCs w:val="56"/>
          <w:lang w:val="es-CO"/>
        </w:rPr>
      </w:pPr>
      <w:r w:rsidRPr="00ED6EFC">
        <w:rPr>
          <w:rFonts w:ascii="Century Gothic" w:hAnsi="Century Gothic"/>
          <w:noProof/>
          <w:lang w:val="en-US" w:eastAsia="en-US"/>
        </w:rPr>
        <mc:AlternateContent>
          <mc:Choice Requires="wps">
            <w:drawing>
              <wp:anchor distT="0" distB="0" distL="114300" distR="114300" simplePos="0" relativeHeight="251657216" behindDoc="0" locked="0" layoutInCell="1" allowOverlap="1" wp14:anchorId="7A04788C" wp14:editId="54B2C607">
                <wp:simplePos x="0" y="0"/>
                <wp:positionH relativeFrom="column">
                  <wp:posOffset>975360</wp:posOffset>
                </wp:positionH>
                <wp:positionV relativeFrom="paragraph">
                  <wp:posOffset>182880</wp:posOffset>
                </wp:positionV>
                <wp:extent cx="4000500" cy="1828800"/>
                <wp:effectExtent l="0" t="0" r="0" b="5715"/>
                <wp:wrapSquare wrapText="bothSides"/>
                <wp:docPr id="2" name="Cuadro de texto 2"/>
                <wp:cNvGraphicFramePr/>
                <a:graphic xmlns:a="http://schemas.openxmlformats.org/drawingml/2006/main">
                  <a:graphicData uri="http://schemas.microsoft.com/office/word/2010/wordprocessingShape">
                    <wps:wsp>
                      <wps:cNvSpPr txBox="1"/>
                      <wps:spPr>
                        <a:xfrm>
                          <a:off x="0" y="0"/>
                          <a:ext cx="4000500" cy="1828800"/>
                        </a:xfrm>
                        <a:prstGeom prst="rect">
                          <a:avLst/>
                        </a:prstGeom>
                        <a:noFill/>
                        <a:ln>
                          <a:noFill/>
                        </a:ln>
                        <a:effectLst/>
                      </wps:spPr>
                      <wps:txbx>
                        <w:txbxContent>
                          <w:p w14:paraId="2C7B8BE7" w14:textId="09800B86" w:rsidR="00944AE7" w:rsidRPr="0076212C" w:rsidRDefault="00C76A84" w:rsidP="00944AE7">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highlight w:val="yellow"/>
                                <w:lang w:val="en-US"/>
                                <w14:shadow w14:blurRad="25400" w14:dist="38100" w14:dir="2400000" w14:sx="100000" w14:sy="100000" w14:kx="0" w14:ky="0" w14:algn="tl">
                                  <w14:schemeClr w14:val="tx1"/>
                                </w14:shadow>
                                <w14:textOutline w14:w="3175" w14:cap="flat" w14:cmpd="sng" w14:algn="ctr">
                                  <w14:noFill/>
                                  <w14:prstDash w14:val="solid"/>
                                  <w14:round/>
                                </w14:textOutline>
                              </w:rPr>
                              <w:t>RUSH OF ADRENALINE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04788C" id="Cuadro de texto 2" o:spid="_x0000_s1027" type="#_x0000_t202" style="position:absolute;left:0;text-align:left;margin-left:76.8pt;margin-top:14.4pt;width:31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" filled="f" stroked="f">
                <v:textbox style="mso-fit-shape-to-text:t">
                  <w:txbxContent>
                    <w:p w14:paraId="2C7B8BE7" w14:textId="09800B86" w:rsidR="00944AE7" w:rsidRPr="0076212C" w:rsidRDefault="00C76A84" w:rsidP="00944AE7">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highlight w:val="yellow"/>
                          <w:lang w:val="en-US"/>
                          <w14:shadow w14:blurRad="25400" w14:dist="38100" w14:dir="2400000" w14:sx="100000" w14:sy="100000" w14:kx="0" w14:ky="0" w14:algn="tl">
                            <w14:schemeClr w14:val="tx1"/>
                          </w14:shadow>
                          <w14:textOutline w14:w="3175" w14:cap="flat" w14:cmpd="sng" w14:algn="ctr">
                            <w14:noFill/>
                            <w14:prstDash w14:val="solid"/>
                            <w14:round/>
                          </w14:textOutline>
                        </w:rPr>
                        <w:t>RUSH OF ADRENALINE</w:t>
                      </w:r>
                    </w:p>
                  </w:txbxContent>
                </v:textbox>
                <w10:wrap type="square"/>
              </v:shape>
            </w:pict>
          </mc:Fallback>
        </mc:AlternateContent>
      </w:r>
    </w:p>
    <w:p w14:paraId="6B189F93" w14:textId="48C28D77" w:rsidR="00ED6EFC" w:rsidRPr="00ED6EFC" w:rsidRDefault="00ED6EFC" w:rsidP="00944AE7">
      <w:pPr>
        <w:pStyle w:val="Sinespaciado"/>
        <w:ind w:left="-284"/>
        <w:rPr>
          <w:rFonts w:ascii="Century Gothic" w:hAnsi="Century Gothic" w:cstheme="minorHAnsi"/>
          <w:b/>
          <w:color w:val="548DD4" w:themeColor="text2" w:themeTint="99"/>
          <w:sz w:val="24"/>
          <w:szCs w:val="24"/>
          <w:lang w:val="es-CO"/>
        </w:rPr>
      </w:pPr>
    </w:p>
    <w:p w14:paraId="7BD0655F" w14:textId="6B04E643" w:rsidR="00C76A84" w:rsidRDefault="00C76A84" w:rsidP="00944AE7">
      <w:pPr>
        <w:pStyle w:val="Sinespaciado"/>
        <w:ind w:left="-284"/>
        <w:rPr>
          <w:rFonts w:ascii="Century Gothic" w:hAnsi="Century Gothic" w:cstheme="minorHAnsi"/>
          <w:b/>
          <w:color w:val="548DD4" w:themeColor="text2" w:themeTint="99"/>
          <w:sz w:val="24"/>
          <w:szCs w:val="24"/>
          <w:lang w:val="es-CO"/>
        </w:rPr>
      </w:pPr>
    </w:p>
    <w:p w14:paraId="528EB377" w14:textId="36027DF2" w:rsidR="00C76A84" w:rsidRDefault="00C76A84" w:rsidP="00944AE7">
      <w:pPr>
        <w:pStyle w:val="Sinespaciado"/>
        <w:ind w:left="-284"/>
        <w:rPr>
          <w:rFonts w:ascii="Century Gothic" w:hAnsi="Century Gothic" w:cstheme="minorHAnsi"/>
          <w:b/>
          <w:color w:val="548DD4" w:themeColor="text2" w:themeTint="99"/>
          <w:sz w:val="24"/>
          <w:szCs w:val="24"/>
          <w:lang w:val="es-CO"/>
        </w:rPr>
      </w:pPr>
      <w:r w:rsidRPr="00ED6EFC">
        <w:rPr>
          <w:rFonts w:ascii="Century Gothic" w:hAnsi="Century Gothic"/>
          <w:b/>
          <w:noProof/>
          <w:color w:val="548DD4" w:themeColor="text2" w:themeTint="99"/>
          <w:sz w:val="44"/>
          <w:szCs w:val="44"/>
          <w:lang w:val="en-US" w:eastAsia="en-US"/>
        </w:rPr>
        <w:drawing>
          <wp:anchor distT="0" distB="0" distL="114300" distR="114300" simplePos="0" relativeHeight="251660288" behindDoc="1" locked="0" layoutInCell="1" allowOverlap="1" wp14:anchorId="0D99D763" wp14:editId="6963D08F">
            <wp:simplePos x="0" y="0"/>
            <wp:positionH relativeFrom="column">
              <wp:posOffset>146685</wp:posOffset>
            </wp:positionH>
            <wp:positionV relativeFrom="paragraph">
              <wp:posOffset>322580</wp:posOffset>
            </wp:positionV>
            <wp:extent cx="6146165" cy="1290320"/>
            <wp:effectExtent l="0" t="0" r="6985" b="508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46165" cy="1290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59D978" w14:textId="77777777" w:rsidR="00C76A84" w:rsidRDefault="00C76A84" w:rsidP="00944AE7">
      <w:pPr>
        <w:pStyle w:val="Sinespaciado"/>
        <w:ind w:left="-284"/>
        <w:rPr>
          <w:rFonts w:ascii="Century Gothic" w:hAnsi="Century Gothic" w:cstheme="minorHAnsi"/>
          <w:b/>
          <w:color w:val="548DD4" w:themeColor="text2" w:themeTint="99"/>
          <w:sz w:val="24"/>
          <w:szCs w:val="24"/>
          <w:lang w:val="es-CO"/>
        </w:rPr>
      </w:pPr>
    </w:p>
    <w:p w14:paraId="2AC9EE62" w14:textId="77777777" w:rsidR="00C76A84" w:rsidRDefault="00C76A84" w:rsidP="00944AE7">
      <w:pPr>
        <w:pStyle w:val="Sinespaciado"/>
        <w:ind w:left="-284"/>
        <w:rPr>
          <w:rFonts w:ascii="Century Gothic" w:hAnsi="Century Gothic" w:cstheme="minorHAnsi"/>
          <w:b/>
          <w:color w:val="548DD4" w:themeColor="text2" w:themeTint="99"/>
          <w:sz w:val="24"/>
          <w:szCs w:val="24"/>
          <w:lang w:val="es-CO"/>
        </w:rPr>
      </w:pPr>
    </w:p>
    <w:p w14:paraId="0C46A92A" w14:textId="20DCF8B0" w:rsidR="00944AE7" w:rsidRPr="00ED6EFC" w:rsidRDefault="00C76A84" w:rsidP="00944AE7">
      <w:pPr>
        <w:pStyle w:val="Sinespaciado"/>
        <w:ind w:left="-284"/>
        <w:rPr>
          <w:rFonts w:ascii="Century Gothic" w:hAnsi="Century Gothic" w:cstheme="minorHAnsi"/>
          <w:b/>
          <w:color w:val="548DD4" w:themeColor="text2" w:themeTint="99"/>
          <w:sz w:val="24"/>
          <w:szCs w:val="24"/>
          <w:lang w:val="es-CO"/>
        </w:rPr>
      </w:pPr>
      <w:r>
        <w:rPr>
          <w:rFonts w:ascii="Century Gothic" w:hAnsi="Century Gothic" w:cstheme="minorHAnsi"/>
          <w:b/>
          <w:color w:val="548DD4" w:themeColor="text2" w:themeTint="99"/>
          <w:sz w:val="24"/>
          <w:szCs w:val="24"/>
          <w:lang w:val="es-CO"/>
        </w:rPr>
        <w:t>PLAN INCLUDES</w:t>
      </w:r>
      <w:r w:rsidR="00944AE7" w:rsidRPr="00ED6EFC">
        <w:rPr>
          <w:rFonts w:ascii="Century Gothic" w:hAnsi="Century Gothic" w:cstheme="minorHAnsi"/>
          <w:b/>
          <w:color w:val="548DD4" w:themeColor="text2" w:themeTint="99"/>
          <w:sz w:val="24"/>
          <w:szCs w:val="24"/>
          <w:lang w:val="es-CO"/>
        </w:rPr>
        <w:t>:</w:t>
      </w:r>
    </w:p>
    <w:p w14:paraId="0DD45C2B" w14:textId="77777777" w:rsidR="00ED6EFC" w:rsidRPr="00ED6EFC" w:rsidRDefault="00ED6EFC" w:rsidP="00944AE7">
      <w:pPr>
        <w:pStyle w:val="Sinespaciado"/>
        <w:ind w:left="-284"/>
        <w:rPr>
          <w:rFonts w:ascii="Century Gothic" w:hAnsi="Century Gothic" w:cstheme="minorHAnsi"/>
          <w:b/>
          <w:color w:val="548DD4" w:themeColor="text2" w:themeTint="99"/>
          <w:sz w:val="24"/>
          <w:szCs w:val="24"/>
          <w:lang w:val="es-CO"/>
        </w:rPr>
      </w:pPr>
    </w:p>
    <w:p w14:paraId="1607CA74" w14:textId="77777777" w:rsidR="00C76A84" w:rsidRPr="00C76A84" w:rsidRDefault="00C76A84" w:rsidP="00C76A84">
      <w:pPr>
        <w:pStyle w:val="Sinespaciado"/>
        <w:numPr>
          <w:ilvl w:val="0"/>
          <w:numId w:val="11"/>
        </w:numPr>
        <w:jc w:val="both"/>
        <w:rPr>
          <w:rFonts w:ascii="Century Gothic" w:hAnsi="Century Gothic" w:cstheme="minorHAnsi"/>
          <w:lang w:val="en-US"/>
        </w:rPr>
      </w:pPr>
      <w:r w:rsidRPr="00C76A84">
        <w:rPr>
          <w:rFonts w:ascii="Century Gothic" w:hAnsi="Century Gothic" w:cstheme="minorHAnsi"/>
          <w:lang w:val="en-US"/>
        </w:rPr>
        <w:t>Accommodation at the Hotel in Bucaramanga (1 night)</w:t>
      </w:r>
    </w:p>
    <w:p w14:paraId="43EE8674" w14:textId="5CDCEC33" w:rsidR="00C76A84" w:rsidRPr="00C76A84" w:rsidRDefault="00C76A84" w:rsidP="00C76A84">
      <w:pPr>
        <w:pStyle w:val="Sinespaciado"/>
        <w:numPr>
          <w:ilvl w:val="0"/>
          <w:numId w:val="11"/>
        </w:numPr>
        <w:jc w:val="both"/>
        <w:rPr>
          <w:rFonts w:ascii="Century Gothic" w:hAnsi="Century Gothic" w:cstheme="minorHAnsi"/>
          <w:lang w:val="en-US"/>
        </w:rPr>
      </w:pPr>
      <w:r w:rsidRPr="00C76A84">
        <w:rPr>
          <w:rFonts w:ascii="Century Gothic" w:hAnsi="Century Gothic" w:cstheme="minorHAnsi"/>
          <w:lang w:val="en-US"/>
        </w:rPr>
        <w:t>Accommodation at the Hotel in San Gil or Barichara (2 nights)</w:t>
      </w:r>
    </w:p>
    <w:p w14:paraId="30A8E077" w14:textId="21CA1E2C" w:rsidR="00C76A84" w:rsidRPr="00C76A84" w:rsidRDefault="00C76A84" w:rsidP="00C76A84">
      <w:pPr>
        <w:pStyle w:val="Sinespaciado"/>
        <w:numPr>
          <w:ilvl w:val="0"/>
          <w:numId w:val="11"/>
        </w:numPr>
        <w:jc w:val="both"/>
        <w:rPr>
          <w:rFonts w:ascii="Century Gothic" w:hAnsi="Century Gothic" w:cstheme="minorHAnsi"/>
          <w:lang w:val="es-CO"/>
        </w:rPr>
      </w:pPr>
      <w:r w:rsidRPr="00C76A84">
        <w:rPr>
          <w:rFonts w:ascii="Century Gothic" w:hAnsi="Century Gothic" w:cstheme="minorHAnsi"/>
          <w:lang w:val="es-CO"/>
        </w:rPr>
        <w:t>Taxes and Hotel Insurance</w:t>
      </w:r>
    </w:p>
    <w:p w14:paraId="59B80447" w14:textId="20D9AA2B" w:rsidR="00C76A84" w:rsidRPr="00C76A84" w:rsidRDefault="00C76A84" w:rsidP="00C76A84">
      <w:pPr>
        <w:pStyle w:val="Sinespaciado"/>
        <w:numPr>
          <w:ilvl w:val="0"/>
          <w:numId w:val="11"/>
        </w:numPr>
        <w:jc w:val="both"/>
        <w:rPr>
          <w:rFonts w:ascii="Century Gothic" w:hAnsi="Century Gothic" w:cstheme="minorHAnsi"/>
          <w:lang w:val="es-CO"/>
        </w:rPr>
      </w:pPr>
      <w:r w:rsidRPr="00C76A84">
        <w:rPr>
          <w:rFonts w:ascii="Century Gothic" w:hAnsi="Century Gothic" w:cstheme="minorHAnsi"/>
          <w:lang w:val="es-CO"/>
        </w:rPr>
        <w:t>Airport – Hotel – Airport Transfer</w:t>
      </w:r>
    </w:p>
    <w:p w14:paraId="038909D6" w14:textId="3C3F065A" w:rsidR="00C76A84" w:rsidRPr="00C76A84" w:rsidRDefault="00C76A84" w:rsidP="00C76A84">
      <w:pPr>
        <w:pStyle w:val="Sinespaciado"/>
        <w:numPr>
          <w:ilvl w:val="0"/>
          <w:numId w:val="11"/>
        </w:numPr>
        <w:jc w:val="both"/>
        <w:rPr>
          <w:rFonts w:ascii="Century Gothic" w:hAnsi="Century Gothic" w:cstheme="minorHAnsi"/>
          <w:lang w:val="en-US"/>
        </w:rPr>
      </w:pPr>
      <w:r>
        <w:rPr>
          <w:rFonts w:ascii="Century Gothic" w:hAnsi="Century Gothic" w:cstheme="minorHAnsi"/>
          <w:lang w:val="en-US"/>
        </w:rPr>
        <w:t>T</w:t>
      </w:r>
      <w:r w:rsidRPr="00C76A84">
        <w:rPr>
          <w:rFonts w:ascii="Century Gothic" w:hAnsi="Century Gothic" w:cstheme="minorHAnsi"/>
          <w:lang w:val="en-US"/>
        </w:rPr>
        <w:t>ransfer from Chicamocha National Park to Hotel San Gil or Barichara in white-plated transport</w:t>
      </w:r>
    </w:p>
    <w:p w14:paraId="3B4B1BC0" w14:textId="4F834412" w:rsidR="00C76A84" w:rsidRPr="00C76A84" w:rsidRDefault="00C76A84" w:rsidP="00C76A84">
      <w:pPr>
        <w:pStyle w:val="Sinespaciado"/>
        <w:numPr>
          <w:ilvl w:val="0"/>
          <w:numId w:val="11"/>
        </w:numPr>
        <w:jc w:val="both"/>
        <w:rPr>
          <w:rFonts w:ascii="Century Gothic" w:hAnsi="Century Gothic" w:cstheme="minorHAnsi"/>
          <w:lang w:val="es-CO"/>
        </w:rPr>
      </w:pPr>
      <w:r w:rsidRPr="00C76A84">
        <w:rPr>
          <w:rFonts w:ascii="Century Gothic" w:hAnsi="Century Gothic" w:cstheme="minorHAnsi"/>
          <w:lang w:val="es-CO"/>
        </w:rPr>
        <w:t>Breakfast at the hotel</w:t>
      </w:r>
    </w:p>
    <w:p w14:paraId="4B7479C1" w14:textId="1948DCD2" w:rsidR="00C76A84" w:rsidRPr="00C76A84" w:rsidRDefault="00C76A84" w:rsidP="00C76A84">
      <w:pPr>
        <w:pStyle w:val="Sinespaciado"/>
        <w:numPr>
          <w:ilvl w:val="0"/>
          <w:numId w:val="11"/>
        </w:numPr>
        <w:jc w:val="both"/>
        <w:rPr>
          <w:rFonts w:ascii="Century Gothic" w:hAnsi="Century Gothic" w:cstheme="minorHAnsi"/>
          <w:lang w:val="es-CO"/>
        </w:rPr>
      </w:pPr>
      <w:r w:rsidRPr="00C76A84">
        <w:rPr>
          <w:rFonts w:ascii="Century Gothic" w:hAnsi="Century Gothic" w:cstheme="minorHAnsi"/>
          <w:lang w:val="es-CO"/>
        </w:rPr>
        <w:t>Dinners</w:t>
      </w:r>
    </w:p>
    <w:p w14:paraId="4E6FB542" w14:textId="15C2728B" w:rsidR="00C76A84" w:rsidRPr="00C76A84" w:rsidRDefault="00C76A84" w:rsidP="00C76A84">
      <w:pPr>
        <w:pStyle w:val="Sinespaciado"/>
        <w:numPr>
          <w:ilvl w:val="0"/>
          <w:numId w:val="11"/>
        </w:numPr>
        <w:jc w:val="both"/>
        <w:rPr>
          <w:rFonts w:ascii="Century Gothic" w:hAnsi="Century Gothic" w:cstheme="minorHAnsi"/>
          <w:lang w:val="es-CO"/>
        </w:rPr>
      </w:pPr>
      <w:r w:rsidRPr="00C76A84">
        <w:rPr>
          <w:rFonts w:ascii="Century Gothic" w:hAnsi="Century Gothic" w:cstheme="minorHAnsi"/>
          <w:lang w:val="es-CO"/>
        </w:rPr>
        <w:t>Lunches</w:t>
      </w:r>
    </w:p>
    <w:p w14:paraId="2E897E25" w14:textId="7095AD7E" w:rsidR="00C76A84" w:rsidRPr="00C76A84" w:rsidRDefault="00C76A84" w:rsidP="00C76A84">
      <w:pPr>
        <w:pStyle w:val="Sinespaciado"/>
        <w:numPr>
          <w:ilvl w:val="0"/>
          <w:numId w:val="11"/>
        </w:numPr>
        <w:jc w:val="both"/>
        <w:rPr>
          <w:rFonts w:ascii="Century Gothic" w:hAnsi="Century Gothic" w:cstheme="minorHAnsi"/>
          <w:lang w:val="es-CO"/>
        </w:rPr>
      </w:pPr>
      <w:r w:rsidRPr="00C76A84">
        <w:rPr>
          <w:rFonts w:ascii="Century Gothic" w:hAnsi="Century Gothic" w:cstheme="minorHAnsi"/>
          <w:lang w:val="es-CO"/>
        </w:rPr>
        <w:t>City Night Tour – Cerro Del Santísimo (regular departure)</w:t>
      </w:r>
    </w:p>
    <w:p w14:paraId="6BB90AC2" w14:textId="0C2A0992" w:rsidR="00C76A84" w:rsidRPr="00C76A84" w:rsidRDefault="00C76A84" w:rsidP="00C76A84">
      <w:pPr>
        <w:pStyle w:val="Sinespaciado"/>
        <w:numPr>
          <w:ilvl w:val="0"/>
          <w:numId w:val="11"/>
        </w:numPr>
        <w:jc w:val="both"/>
        <w:rPr>
          <w:rFonts w:ascii="Century Gothic" w:hAnsi="Century Gothic" w:cstheme="minorHAnsi"/>
          <w:lang w:val="es-CO"/>
        </w:rPr>
      </w:pPr>
      <w:r w:rsidRPr="00C76A84">
        <w:rPr>
          <w:rFonts w:ascii="Century Gothic" w:hAnsi="Century Gothic" w:cstheme="minorHAnsi"/>
          <w:lang w:val="es-CO"/>
        </w:rPr>
        <w:t>Paragliding in Ruitoque.</w:t>
      </w:r>
    </w:p>
    <w:p w14:paraId="34DEB2F5" w14:textId="55BA39EC" w:rsidR="00C76A84" w:rsidRPr="00C76A84" w:rsidRDefault="00C76A84" w:rsidP="00C76A84">
      <w:pPr>
        <w:pStyle w:val="Sinespaciado"/>
        <w:numPr>
          <w:ilvl w:val="0"/>
          <w:numId w:val="11"/>
        </w:numPr>
        <w:jc w:val="both"/>
        <w:rPr>
          <w:rFonts w:ascii="Century Gothic" w:hAnsi="Century Gothic" w:cstheme="minorHAnsi"/>
          <w:lang w:val="en-US"/>
        </w:rPr>
      </w:pPr>
      <w:r>
        <w:rPr>
          <w:rFonts w:ascii="Century Gothic" w:hAnsi="Century Gothic" w:cstheme="minorHAnsi"/>
          <w:lang w:val="en-US"/>
        </w:rPr>
        <w:t>T</w:t>
      </w:r>
      <w:r w:rsidRPr="00C76A84">
        <w:rPr>
          <w:rFonts w:ascii="Century Gothic" w:hAnsi="Century Gothic" w:cstheme="minorHAnsi"/>
          <w:lang w:val="en-US"/>
        </w:rPr>
        <w:t>our Crossing the Chicamocha (Regular departure)</w:t>
      </w:r>
    </w:p>
    <w:p w14:paraId="5E842BDB" w14:textId="375B9978" w:rsidR="00C76A84" w:rsidRPr="00C76A84" w:rsidRDefault="00C76A84" w:rsidP="00C76A84">
      <w:pPr>
        <w:pStyle w:val="Sinespaciado"/>
        <w:numPr>
          <w:ilvl w:val="0"/>
          <w:numId w:val="11"/>
        </w:numPr>
        <w:jc w:val="both"/>
        <w:rPr>
          <w:rFonts w:ascii="Century Gothic" w:hAnsi="Century Gothic" w:cstheme="minorHAnsi"/>
          <w:lang w:val="en-US"/>
        </w:rPr>
      </w:pPr>
      <w:r w:rsidRPr="00C76A84">
        <w:rPr>
          <w:rFonts w:ascii="Century Gothic" w:hAnsi="Century Gothic" w:cstheme="minorHAnsi"/>
          <w:lang w:val="en-US"/>
        </w:rPr>
        <w:t>San Gil Tour (Regular departure)</w:t>
      </w:r>
    </w:p>
    <w:p w14:paraId="0F935C02" w14:textId="710407F3" w:rsidR="00C76A84" w:rsidRPr="00C76A84" w:rsidRDefault="00C76A84" w:rsidP="00C76A84">
      <w:pPr>
        <w:pStyle w:val="Sinespaciado"/>
        <w:numPr>
          <w:ilvl w:val="0"/>
          <w:numId w:val="11"/>
        </w:numPr>
        <w:jc w:val="both"/>
        <w:rPr>
          <w:rFonts w:ascii="Century Gothic" w:hAnsi="Century Gothic" w:cstheme="minorHAnsi"/>
          <w:lang w:val="es-CO"/>
        </w:rPr>
      </w:pPr>
      <w:r w:rsidRPr="00C76A84">
        <w:rPr>
          <w:rFonts w:ascii="Century Gothic" w:hAnsi="Century Gothic" w:cstheme="minorHAnsi"/>
          <w:lang w:val="es-CO"/>
        </w:rPr>
        <w:t>Rafting</w:t>
      </w:r>
    </w:p>
    <w:p w14:paraId="233D7E56" w14:textId="1CC793F9" w:rsidR="00C76A84" w:rsidRPr="00C76A84" w:rsidRDefault="00C76A84" w:rsidP="00C76A84">
      <w:pPr>
        <w:pStyle w:val="Sinespaciado"/>
        <w:numPr>
          <w:ilvl w:val="0"/>
          <w:numId w:val="11"/>
        </w:numPr>
        <w:jc w:val="both"/>
        <w:rPr>
          <w:rFonts w:ascii="Century Gothic" w:hAnsi="Century Gothic" w:cstheme="minorHAnsi"/>
          <w:lang w:val="es-CO"/>
        </w:rPr>
      </w:pPr>
      <w:r w:rsidRPr="00C76A84">
        <w:rPr>
          <w:rFonts w:ascii="Century Gothic" w:hAnsi="Century Gothic" w:cstheme="minorHAnsi"/>
          <w:lang w:val="es-CO"/>
        </w:rPr>
        <w:t>Trekking (14 Activities).</w:t>
      </w:r>
    </w:p>
    <w:p w14:paraId="09247945" w14:textId="6C717478" w:rsidR="00C76A84" w:rsidRPr="00C76A84" w:rsidRDefault="00C76A84" w:rsidP="00C76A84">
      <w:pPr>
        <w:pStyle w:val="Sinespaciado"/>
        <w:numPr>
          <w:ilvl w:val="0"/>
          <w:numId w:val="11"/>
        </w:numPr>
        <w:jc w:val="both"/>
        <w:rPr>
          <w:rFonts w:ascii="Century Gothic" w:hAnsi="Century Gothic" w:cstheme="minorHAnsi"/>
          <w:lang w:val="en-US"/>
        </w:rPr>
      </w:pPr>
      <w:r w:rsidRPr="00C76A84">
        <w:rPr>
          <w:rFonts w:ascii="Century Gothic" w:hAnsi="Century Gothic" w:cstheme="minorHAnsi"/>
          <w:lang w:val="en-US"/>
        </w:rPr>
        <w:t>Visit to Curití (Regular departure)</w:t>
      </w:r>
    </w:p>
    <w:p w14:paraId="574CFF3E" w14:textId="647D4BD8" w:rsidR="00C76A84" w:rsidRPr="00C76A84" w:rsidRDefault="00C76A84" w:rsidP="00C76A84">
      <w:pPr>
        <w:pStyle w:val="Sinespaciado"/>
        <w:numPr>
          <w:ilvl w:val="0"/>
          <w:numId w:val="11"/>
        </w:numPr>
        <w:jc w:val="both"/>
        <w:rPr>
          <w:rFonts w:ascii="Century Gothic" w:hAnsi="Century Gothic" w:cstheme="minorHAnsi"/>
          <w:lang w:val="es-CO"/>
        </w:rPr>
      </w:pPr>
      <w:r w:rsidRPr="00C76A84">
        <w:rPr>
          <w:rFonts w:ascii="Century Gothic" w:hAnsi="Century Gothic" w:cstheme="minorHAnsi"/>
          <w:lang w:val="es-CO"/>
        </w:rPr>
        <w:t>Barichara Tour (Regular departure)</w:t>
      </w:r>
    </w:p>
    <w:p w14:paraId="55C5FADA" w14:textId="5140322B" w:rsidR="00944AE7" w:rsidRPr="00ED6EFC" w:rsidRDefault="00C76A84" w:rsidP="00C76A84">
      <w:pPr>
        <w:pStyle w:val="Sinespaciado"/>
        <w:numPr>
          <w:ilvl w:val="0"/>
          <w:numId w:val="11"/>
        </w:numPr>
        <w:spacing w:line="276" w:lineRule="auto"/>
        <w:jc w:val="both"/>
        <w:rPr>
          <w:rFonts w:ascii="Century Gothic" w:hAnsi="Century Gothic" w:cstheme="minorHAnsi"/>
          <w:b/>
          <w:lang w:val="es-CO"/>
        </w:rPr>
      </w:pPr>
      <w:r w:rsidRPr="00C76A84">
        <w:rPr>
          <w:rFonts w:ascii="Century Gothic" w:hAnsi="Century Gothic" w:cstheme="minorHAnsi"/>
          <w:lang w:val="es-CO"/>
        </w:rPr>
        <w:t>Medical assistance</w:t>
      </w:r>
      <w:r w:rsidR="00944AE7" w:rsidRPr="00ED6EFC">
        <w:rPr>
          <w:rFonts w:ascii="Century Gothic" w:hAnsi="Century Gothic" w:cstheme="minorHAnsi"/>
          <w:lang w:val="es-CO"/>
        </w:rPr>
        <w:t xml:space="preserve"> </w:t>
      </w:r>
    </w:p>
    <w:p w14:paraId="27356067" w14:textId="77777777" w:rsidR="00ED6EFC" w:rsidRPr="00ED6EFC" w:rsidRDefault="00ED6EFC" w:rsidP="00944AE7">
      <w:pPr>
        <w:pStyle w:val="Sinespaciado"/>
        <w:jc w:val="both"/>
        <w:rPr>
          <w:rFonts w:ascii="Century Gothic" w:hAnsi="Century Gothic" w:cstheme="minorHAnsi"/>
          <w:sz w:val="24"/>
          <w:szCs w:val="24"/>
          <w:lang w:val="es-CO"/>
        </w:rPr>
      </w:pPr>
    </w:p>
    <w:p w14:paraId="45C015C7" w14:textId="77777777" w:rsidR="00944AE7" w:rsidRPr="00ED6EFC" w:rsidRDefault="00944AE7" w:rsidP="00944AE7">
      <w:pPr>
        <w:pStyle w:val="Sinespaciado"/>
        <w:ind w:left="-284"/>
        <w:rPr>
          <w:rFonts w:ascii="Century Gothic" w:hAnsi="Century Gothic" w:cs="Calibri"/>
          <w:b/>
          <w:color w:val="548DD4" w:themeColor="text2" w:themeTint="99"/>
          <w:sz w:val="24"/>
          <w:szCs w:val="24"/>
          <w:lang w:val="es-CO"/>
        </w:rPr>
      </w:pPr>
      <w:r w:rsidRPr="00ED6EFC">
        <w:rPr>
          <w:rFonts w:ascii="Century Gothic" w:hAnsi="Century Gothic" w:cs="Calibri"/>
          <w:b/>
          <w:color w:val="548DD4" w:themeColor="text2" w:themeTint="99"/>
          <w:sz w:val="24"/>
          <w:szCs w:val="24"/>
          <w:lang w:val="es-CO"/>
        </w:rPr>
        <w:t>NO INCLUYE</w:t>
      </w:r>
    </w:p>
    <w:p w14:paraId="75103C45" w14:textId="77777777" w:rsidR="00ED6EFC" w:rsidRPr="00ED6EFC" w:rsidRDefault="00ED6EFC" w:rsidP="00944AE7">
      <w:pPr>
        <w:pStyle w:val="Sinespaciado"/>
        <w:ind w:left="-284"/>
        <w:rPr>
          <w:rFonts w:ascii="Century Gothic" w:hAnsi="Century Gothic" w:cs="Calibri"/>
          <w:b/>
          <w:color w:val="548DD4" w:themeColor="text2" w:themeTint="99"/>
          <w:sz w:val="24"/>
          <w:szCs w:val="24"/>
          <w:lang w:val="es-CO"/>
        </w:rPr>
      </w:pPr>
    </w:p>
    <w:p w14:paraId="130E253F" w14:textId="6919E8DA" w:rsidR="00944AE7" w:rsidRPr="0021440F" w:rsidRDefault="0021440F" w:rsidP="0021440F">
      <w:pPr>
        <w:pStyle w:val="Sinespaciado"/>
        <w:numPr>
          <w:ilvl w:val="0"/>
          <w:numId w:val="11"/>
        </w:numPr>
        <w:rPr>
          <w:rFonts w:ascii="Century Gothic" w:hAnsi="Century Gothic"/>
          <w:b/>
          <w:color w:val="548DD4" w:themeColor="text2" w:themeTint="99"/>
          <w:sz w:val="56"/>
          <w:szCs w:val="56"/>
          <w:lang w:val="en-US"/>
        </w:rPr>
      </w:pPr>
      <w:r w:rsidRPr="0021440F">
        <w:rPr>
          <w:rFonts w:ascii="Century Gothic" w:hAnsi="Century Gothic" w:cstheme="minorHAnsi"/>
          <w:lang w:val="en-US"/>
        </w:rPr>
        <w:t>Expenses not specified in the program</w:t>
      </w:r>
    </w:p>
    <w:p w14:paraId="20B7AF84" w14:textId="77777777" w:rsidR="005D4343" w:rsidRPr="0021440F" w:rsidRDefault="00F2153B" w:rsidP="00E24BBB">
      <w:pPr>
        <w:rPr>
          <w:rFonts w:ascii="Century Gothic" w:hAnsi="Century Gothic" w:cstheme="minorHAnsi"/>
          <w:b/>
          <w:color w:val="548DD4" w:themeColor="text2" w:themeTint="99"/>
          <w:sz w:val="24"/>
          <w:szCs w:val="24"/>
          <w:lang w:val="en-US"/>
        </w:rPr>
      </w:pPr>
      <w:r w:rsidRPr="0021440F">
        <w:rPr>
          <w:rFonts w:ascii="Century Gothic" w:hAnsi="Century Gothic" w:cstheme="minorHAnsi"/>
          <w:b/>
          <w:color w:val="548DD4" w:themeColor="text2" w:themeTint="99"/>
          <w:sz w:val="24"/>
          <w:szCs w:val="24"/>
          <w:lang w:val="en-US"/>
        </w:rPr>
        <w:br w:type="page"/>
      </w:r>
    </w:p>
    <w:p w14:paraId="41D51553" w14:textId="6356F560" w:rsidR="00ED6EFC" w:rsidRDefault="0021440F" w:rsidP="005D4343">
      <w:pPr>
        <w:pStyle w:val="Sinespaciado"/>
        <w:jc w:val="center"/>
        <w:rPr>
          <w:rFonts w:ascii="Century Gothic" w:hAnsi="Century Gothic" w:cstheme="minorHAnsi"/>
          <w:b/>
          <w:color w:val="548DD4" w:themeColor="text2" w:themeTint="99"/>
          <w:sz w:val="24"/>
          <w:szCs w:val="24"/>
          <w:lang w:val="es-CO"/>
        </w:rPr>
      </w:pPr>
      <w:r>
        <w:rPr>
          <w:rFonts w:ascii="Century Gothic" w:hAnsi="Century Gothic" w:cstheme="minorHAnsi"/>
          <w:b/>
          <w:color w:val="548DD4" w:themeColor="text2" w:themeTint="99"/>
          <w:sz w:val="24"/>
          <w:szCs w:val="24"/>
          <w:lang w:val="es-CO"/>
        </w:rPr>
        <w:lastRenderedPageBreak/>
        <w:t>ITINERARY</w:t>
      </w:r>
    </w:p>
    <w:p w14:paraId="1A105625" w14:textId="77777777" w:rsidR="0021440F" w:rsidRPr="00ED6EFC" w:rsidRDefault="0021440F" w:rsidP="005D4343">
      <w:pPr>
        <w:pStyle w:val="Sinespaciado"/>
        <w:jc w:val="center"/>
        <w:rPr>
          <w:rFonts w:ascii="Century Gothic" w:hAnsi="Century Gothic" w:cstheme="minorHAnsi"/>
          <w:b/>
          <w:color w:val="548DD4" w:themeColor="text2" w:themeTint="99"/>
          <w:sz w:val="24"/>
          <w:szCs w:val="24"/>
          <w:lang w:val="es-CO"/>
        </w:rPr>
      </w:pPr>
    </w:p>
    <w:p w14:paraId="269FD7BD" w14:textId="23FC54E6" w:rsidR="00ED6EFC" w:rsidRDefault="0021440F" w:rsidP="00ED6EFC">
      <w:pPr>
        <w:pStyle w:val="Sinespaciado"/>
        <w:ind w:left="-284"/>
        <w:jc w:val="both"/>
        <w:rPr>
          <w:rFonts w:ascii="Century Gothic" w:hAnsi="Century Gothic" w:cstheme="minorHAnsi"/>
          <w:b/>
          <w:color w:val="548DD4" w:themeColor="text2" w:themeTint="99"/>
          <w:sz w:val="28"/>
          <w:szCs w:val="24"/>
          <w:lang w:val="es-CO"/>
        </w:rPr>
      </w:pPr>
      <w:r>
        <w:rPr>
          <w:rFonts w:ascii="Century Gothic" w:hAnsi="Century Gothic" w:cstheme="minorHAnsi"/>
          <w:b/>
          <w:color w:val="548DD4" w:themeColor="text2" w:themeTint="99"/>
          <w:sz w:val="28"/>
          <w:szCs w:val="24"/>
          <w:lang w:val="es-CO"/>
        </w:rPr>
        <w:t>Day</w:t>
      </w:r>
      <w:r w:rsidR="003F0624">
        <w:rPr>
          <w:rFonts w:ascii="Century Gothic" w:hAnsi="Century Gothic" w:cstheme="minorHAnsi"/>
          <w:b/>
          <w:color w:val="548DD4" w:themeColor="text2" w:themeTint="99"/>
          <w:sz w:val="28"/>
          <w:szCs w:val="24"/>
          <w:lang w:val="es-CO"/>
        </w:rPr>
        <w:t xml:space="preserve"> 1</w:t>
      </w:r>
    </w:p>
    <w:p w14:paraId="2251B6E6" w14:textId="77777777" w:rsidR="0021440F" w:rsidRPr="004211B7" w:rsidRDefault="0021440F" w:rsidP="00ED6EFC">
      <w:pPr>
        <w:pStyle w:val="Sinespaciado"/>
        <w:ind w:left="-284"/>
        <w:jc w:val="both"/>
        <w:rPr>
          <w:rFonts w:ascii="Century Gothic" w:hAnsi="Century Gothic" w:cstheme="minorHAnsi"/>
          <w:b/>
          <w:color w:val="548DD4" w:themeColor="text2" w:themeTint="99"/>
          <w:sz w:val="16"/>
          <w:szCs w:val="24"/>
          <w:lang w:val="es-CO"/>
        </w:rPr>
      </w:pPr>
    </w:p>
    <w:p w14:paraId="46C2C9C5" w14:textId="14CAFA94" w:rsidR="0021440F" w:rsidRPr="0021440F" w:rsidRDefault="0021440F" w:rsidP="004211B7">
      <w:pPr>
        <w:pStyle w:val="Sinespaciado"/>
        <w:numPr>
          <w:ilvl w:val="0"/>
          <w:numId w:val="45"/>
        </w:numPr>
        <w:spacing w:line="276" w:lineRule="auto"/>
        <w:jc w:val="both"/>
        <w:rPr>
          <w:rFonts w:ascii="Century Gothic" w:hAnsi="Century Gothic" w:cstheme="minorHAnsi"/>
          <w:lang w:val="es-CO"/>
        </w:rPr>
      </w:pPr>
      <w:r w:rsidRPr="0021440F">
        <w:rPr>
          <w:rFonts w:ascii="Century Gothic" w:hAnsi="Century Gothic" w:cstheme="minorHAnsi"/>
          <w:lang w:val="es-CO"/>
        </w:rPr>
        <w:t>Airport – Hotel</w:t>
      </w:r>
      <w:r w:rsidR="004211B7">
        <w:rPr>
          <w:rFonts w:ascii="Century Gothic" w:hAnsi="Century Gothic" w:cstheme="minorHAnsi"/>
          <w:lang w:val="es-CO"/>
        </w:rPr>
        <w:t xml:space="preserve"> </w:t>
      </w:r>
      <w:r w:rsidR="004211B7" w:rsidRPr="0021440F">
        <w:rPr>
          <w:rFonts w:ascii="Century Gothic" w:hAnsi="Century Gothic" w:cstheme="minorHAnsi"/>
          <w:lang w:val="es-CO"/>
        </w:rPr>
        <w:t>Transfer</w:t>
      </w:r>
    </w:p>
    <w:p w14:paraId="39C368AD" w14:textId="1A740EE7" w:rsidR="0021440F" w:rsidRPr="0021440F" w:rsidRDefault="0021440F" w:rsidP="004211B7">
      <w:pPr>
        <w:pStyle w:val="Sinespaciado"/>
        <w:numPr>
          <w:ilvl w:val="0"/>
          <w:numId w:val="45"/>
        </w:numPr>
        <w:spacing w:line="276" w:lineRule="auto"/>
        <w:jc w:val="both"/>
        <w:rPr>
          <w:rFonts w:ascii="Century Gothic" w:hAnsi="Century Gothic" w:cstheme="minorHAnsi"/>
          <w:lang w:val="es-CO"/>
        </w:rPr>
      </w:pPr>
      <w:r w:rsidRPr="0021440F">
        <w:rPr>
          <w:rFonts w:ascii="Century Gothic" w:hAnsi="Century Gothic" w:cstheme="minorHAnsi"/>
          <w:lang w:val="es-CO"/>
        </w:rPr>
        <w:t>Paragliding at Voladero de Ruitoque</w:t>
      </w:r>
    </w:p>
    <w:p w14:paraId="21784464" w14:textId="77777777" w:rsidR="004211B7" w:rsidRDefault="0021440F" w:rsidP="0091174C">
      <w:pPr>
        <w:pStyle w:val="Sinespaciado"/>
        <w:numPr>
          <w:ilvl w:val="0"/>
          <w:numId w:val="45"/>
        </w:numPr>
        <w:spacing w:line="276" w:lineRule="auto"/>
        <w:jc w:val="both"/>
        <w:rPr>
          <w:rFonts w:ascii="Century Gothic" w:hAnsi="Century Gothic" w:cstheme="minorHAnsi"/>
          <w:lang w:val="en-US"/>
        </w:rPr>
      </w:pPr>
      <w:r w:rsidRPr="004211B7">
        <w:rPr>
          <w:rFonts w:ascii="Century Gothic" w:hAnsi="Century Gothic" w:cstheme="minorHAnsi"/>
          <w:lang w:val="en-US"/>
        </w:rPr>
        <w:t>City Night Tour (Departure: 3:30 pm Hotel Lobby, permanent transportation, Tour Guide, Travel Insurance, visit to Girón National Monumen</w:t>
      </w:r>
      <w:r w:rsidR="004211B7" w:rsidRPr="004211B7">
        <w:rPr>
          <w:rFonts w:ascii="Century Gothic" w:hAnsi="Century Gothic" w:cstheme="minorHAnsi"/>
          <w:lang w:val="en-US"/>
        </w:rPr>
        <w:t>t, visit to Floridablanca, local</w:t>
      </w:r>
      <w:r w:rsidRPr="004211B7">
        <w:rPr>
          <w:rFonts w:ascii="Century Gothic" w:hAnsi="Century Gothic" w:cstheme="minorHAnsi"/>
          <w:lang w:val="en-US"/>
        </w:rPr>
        <w:t xml:space="preserve"> </w:t>
      </w:r>
      <w:r w:rsidR="004211B7" w:rsidRPr="004211B7">
        <w:rPr>
          <w:rFonts w:ascii="Century Gothic" w:hAnsi="Century Gothic" w:cstheme="minorHAnsi"/>
          <w:lang w:val="en-US"/>
        </w:rPr>
        <w:t xml:space="preserve">snack </w:t>
      </w:r>
      <w:r w:rsidRPr="004211B7">
        <w:rPr>
          <w:rFonts w:ascii="Century Gothic" w:hAnsi="Century Gothic" w:cstheme="minorHAnsi"/>
          <w:lang w:val="en-US"/>
        </w:rPr>
        <w:t>tasting, entrance to the Ecopark, cable car ride to Cerro El</w:t>
      </w:r>
      <w:r w:rsidR="004211B7" w:rsidRPr="004211B7">
        <w:rPr>
          <w:rFonts w:ascii="Century Gothic" w:hAnsi="Century Gothic" w:cstheme="minorHAnsi"/>
          <w:lang w:val="en-US"/>
        </w:rPr>
        <w:t xml:space="preserve"> Santísimo</w:t>
      </w:r>
    </w:p>
    <w:p w14:paraId="18939416" w14:textId="170477E5" w:rsidR="0021440F" w:rsidRPr="004211B7" w:rsidRDefault="004211B7" w:rsidP="0091174C">
      <w:pPr>
        <w:pStyle w:val="Sinespaciado"/>
        <w:numPr>
          <w:ilvl w:val="0"/>
          <w:numId w:val="45"/>
        </w:numPr>
        <w:spacing w:line="276" w:lineRule="auto"/>
        <w:jc w:val="both"/>
        <w:rPr>
          <w:rFonts w:ascii="Century Gothic" w:hAnsi="Century Gothic" w:cstheme="minorHAnsi"/>
          <w:lang w:val="en-US"/>
        </w:rPr>
      </w:pPr>
      <w:bookmarkStart w:id="0" w:name="_GoBack"/>
      <w:bookmarkEnd w:id="0"/>
      <w:r w:rsidRPr="004211B7">
        <w:rPr>
          <w:rFonts w:ascii="Century Gothic" w:hAnsi="Century Gothic" w:cstheme="minorHAnsi"/>
          <w:lang w:val="en-US"/>
        </w:rPr>
        <w:t>Visit to the tallest</w:t>
      </w:r>
      <w:r w:rsidR="0021440F" w:rsidRPr="004211B7">
        <w:rPr>
          <w:rFonts w:ascii="Century Gothic" w:hAnsi="Century Gothic" w:cstheme="minorHAnsi"/>
          <w:lang w:val="en-US"/>
        </w:rPr>
        <w:t xml:space="preserve"> cabl</w:t>
      </w:r>
      <w:r w:rsidRPr="004211B7">
        <w:rPr>
          <w:rFonts w:ascii="Century Gothic" w:hAnsi="Century Gothic" w:cstheme="minorHAnsi"/>
          <w:lang w:val="en-US"/>
        </w:rPr>
        <w:t>e-stayed bridge within a city in Colombia</w:t>
      </w:r>
    </w:p>
    <w:p w14:paraId="70A4BE4C" w14:textId="263BAB98" w:rsidR="0021440F" w:rsidRPr="0021440F" w:rsidRDefault="0021440F" w:rsidP="004211B7">
      <w:pPr>
        <w:pStyle w:val="Sinespaciado"/>
        <w:numPr>
          <w:ilvl w:val="0"/>
          <w:numId w:val="45"/>
        </w:numPr>
        <w:spacing w:line="276" w:lineRule="auto"/>
        <w:jc w:val="both"/>
        <w:rPr>
          <w:rFonts w:ascii="Century Gothic" w:hAnsi="Century Gothic" w:cstheme="minorHAnsi"/>
          <w:lang w:val="es-CO"/>
        </w:rPr>
      </w:pPr>
      <w:r w:rsidRPr="0021440F">
        <w:rPr>
          <w:rFonts w:ascii="Century Gothic" w:hAnsi="Century Gothic" w:cstheme="minorHAnsi"/>
          <w:lang w:val="es-CO"/>
        </w:rPr>
        <w:t>Dinner</w:t>
      </w:r>
    </w:p>
    <w:p w14:paraId="17F5DF33" w14:textId="7B254D30" w:rsidR="00ED6EFC" w:rsidRPr="00ED6EFC" w:rsidRDefault="0021440F" w:rsidP="004211B7">
      <w:pPr>
        <w:pStyle w:val="Sinespaciado"/>
        <w:numPr>
          <w:ilvl w:val="0"/>
          <w:numId w:val="45"/>
        </w:numPr>
        <w:spacing w:line="276" w:lineRule="auto"/>
        <w:jc w:val="both"/>
        <w:rPr>
          <w:rFonts w:ascii="Century Gothic" w:hAnsi="Century Gothic" w:cstheme="minorHAnsi"/>
          <w:b/>
          <w:lang w:val="es-CO"/>
        </w:rPr>
      </w:pPr>
      <w:r w:rsidRPr="0021440F">
        <w:rPr>
          <w:rFonts w:ascii="Century Gothic" w:hAnsi="Century Gothic" w:cstheme="minorHAnsi"/>
          <w:lang w:val="es-CO"/>
        </w:rPr>
        <w:t>Accommodation in Bucaramanga</w:t>
      </w:r>
    </w:p>
    <w:p w14:paraId="4E80735B" w14:textId="77777777" w:rsidR="00ED6EFC" w:rsidRPr="005D4343" w:rsidRDefault="00ED6EFC" w:rsidP="00ED6EFC">
      <w:pPr>
        <w:pStyle w:val="Sinespaciado"/>
        <w:ind w:left="-284"/>
        <w:jc w:val="both"/>
        <w:rPr>
          <w:rFonts w:ascii="Century Gothic" w:hAnsi="Century Gothic" w:cstheme="minorHAnsi"/>
          <w:b/>
          <w:sz w:val="20"/>
          <w:szCs w:val="24"/>
          <w:lang w:val="es-CO"/>
        </w:rPr>
      </w:pPr>
    </w:p>
    <w:p w14:paraId="66D7AFFF" w14:textId="77777777" w:rsidR="0021440F" w:rsidRDefault="0021440F" w:rsidP="0021440F">
      <w:pPr>
        <w:pStyle w:val="Sinespaciado"/>
        <w:ind w:left="-284"/>
        <w:jc w:val="both"/>
        <w:rPr>
          <w:rFonts w:ascii="Century Gothic" w:hAnsi="Century Gothic" w:cstheme="minorHAnsi"/>
          <w:b/>
          <w:color w:val="548DD4" w:themeColor="text2" w:themeTint="99"/>
          <w:sz w:val="28"/>
          <w:szCs w:val="24"/>
          <w:lang w:val="es-CO"/>
        </w:rPr>
      </w:pPr>
      <w:r>
        <w:rPr>
          <w:rFonts w:ascii="Century Gothic" w:hAnsi="Century Gothic" w:cstheme="minorHAnsi"/>
          <w:b/>
          <w:color w:val="548DD4" w:themeColor="text2" w:themeTint="99"/>
          <w:sz w:val="28"/>
          <w:szCs w:val="24"/>
          <w:lang w:val="es-CO"/>
        </w:rPr>
        <w:t>Day</w:t>
      </w:r>
      <w:r w:rsidR="003F0624">
        <w:rPr>
          <w:rFonts w:ascii="Century Gothic" w:hAnsi="Century Gothic" w:cstheme="minorHAnsi"/>
          <w:b/>
          <w:color w:val="548DD4" w:themeColor="text2" w:themeTint="99"/>
          <w:sz w:val="28"/>
          <w:szCs w:val="24"/>
          <w:lang w:val="es-CO"/>
        </w:rPr>
        <w:t xml:space="preserve"> 2</w:t>
      </w:r>
    </w:p>
    <w:p w14:paraId="2273F8FF" w14:textId="77777777" w:rsidR="0021440F" w:rsidRPr="004211B7" w:rsidRDefault="0021440F" w:rsidP="0021440F">
      <w:pPr>
        <w:pStyle w:val="Sinespaciado"/>
        <w:ind w:left="-284"/>
        <w:jc w:val="both"/>
        <w:rPr>
          <w:rFonts w:ascii="Century Gothic" w:hAnsi="Century Gothic" w:cstheme="minorHAnsi"/>
          <w:b/>
          <w:color w:val="548DD4" w:themeColor="text2" w:themeTint="99"/>
          <w:sz w:val="14"/>
          <w:szCs w:val="24"/>
          <w:lang w:val="es-CO"/>
        </w:rPr>
      </w:pPr>
    </w:p>
    <w:p w14:paraId="17C5D6A6" w14:textId="77777777" w:rsidR="0021440F" w:rsidRP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s-CO"/>
        </w:rPr>
      </w:pPr>
      <w:r w:rsidRPr="0021440F">
        <w:rPr>
          <w:rFonts w:ascii="Century Gothic" w:hAnsi="Century Gothic" w:cstheme="minorHAnsi"/>
          <w:lang w:val="en-US"/>
        </w:rPr>
        <w:t>Breakfast at the hotel.</w:t>
      </w:r>
    </w:p>
    <w:p w14:paraId="3A250436" w14:textId="77777777" w:rsidR="0021440F" w:rsidRP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s-CO"/>
        </w:rPr>
      </w:pPr>
      <w:r w:rsidRPr="0021440F">
        <w:rPr>
          <w:rFonts w:ascii="Century Gothic" w:hAnsi="Century Gothic" w:cstheme="minorHAnsi"/>
          <w:lang w:val="en-US"/>
        </w:rPr>
        <w:t>Leave your luggage at the hotel reception in Bucaramanga. For your convenience, we will collect it and take it to the hotel in San Gil or Barichara. Bring only what you need for the day on the tour.</w:t>
      </w:r>
    </w:p>
    <w:p w14:paraId="675904FA" w14:textId="77777777" w:rsid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sidRPr="0021440F">
        <w:rPr>
          <w:rFonts w:ascii="Century Gothic" w:hAnsi="Century Gothic" w:cstheme="minorHAnsi"/>
          <w:lang w:val="en-US"/>
        </w:rPr>
        <w:t>Tour Crossing Chicamocha (Departure: 7:45 a.m. Hotel lobby, visit to the farmers' market in Mesa de los Santos, refreshments, entrance to Chicamocha National Park via the “Plazuela” station, 6.3 km cable car ride where you can see the wonderful canyon, tour of the park facilities, and typical regional lunch).</w:t>
      </w:r>
    </w:p>
    <w:p w14:paraId="5C7AE7A8" w14:textId="77777777" w:rsid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sidRPr="0021440F">
        <w:rPr>
          <w:rFonts w:ascii="Century Gothic" w:hAnsi="Century Gothic" w:cstheme="minorHAnsi"/>
          <w:lang w:val="en-US"/>
        </w:rPr>
        <w:t>Departure for San Gil or Barichara, approximately 3:30 pm</w:t>
      </w:r>
    </w:p>
    <w:p w14:paraId="3F94D837" w14:textId="77777777" w:rsid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sidRPr="0021440F">
        <w:rPr>
          <w:rFonts w:ascii="Century Gothic" w:hAnsi="Century Gothic" w:cstheme="minorHAnsi"/>
          <w:lang w:val="en-US"/>
        </w:rPr>
        <w:t>Visit and tour of CURITI “ARTESANÍAS EN FIQUE” (FIQUE HANDICRAFTS)</w:t>
      </w:r>
    </w:p>
    <w:p w14:paraId="2DDC007A" w14:textId="77777777" w:rsid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sidRPr="0021440F">
        <w:rPr>
          <w:rFonts w:ascii="Century Gothic" w:hAnsi="Century Gothic" w:cstheme="minorHAnsi"/>
          <w:lang w:val="es-CO"/>
        </w:rPr>
        <w:t>Dinner</w:t>
      </w:r>
    </w:p>
    <w:p w14:paraId="49D5946C" w14:textId="29BC0A18" w:rsidR="003F0624" w:rsidRP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sidRPr="0021440F">
        <w:rPr>
          <w:rFonts w:ascii="Century Gothic" w:hAnsi="Century Gothic" w:cstheme="minorHAnsi"/>
          <w:lang w:val="en-US"/>
        </w:rPr>
        <w:t>Accommodation in San Gil or Barichara</w:t>
      </w:r>
    </w:p>
    <w:p w14:paraId="21ABD28C" w14:textId="77777777" w:rsidR="003F0624" w:rsidRPr="0021440F" w:rsidRDefault="003F0624" w:rsidP="003F0624">
      <w:pPr>
        <w:pStyle w:val="Sinespaciado"/>
        <w:ind w:left="426"/>
        <w:jc w:val="both"/>
        <w:rPr>
          <w:rFonts w:ascii="Century Gothic" w:hAnsi="Century Gothic" w:cstheme="minorHAnsi"/>
          <w:sz w:val="20"/>
          <w:lang w:val="en-US"/>
        </w:rPr>
      </w:pPr>
    </w:p>
    <w:p w14:paraId="0C895F5E" w14:textId="77777777" w:rsidR="0021440F" w:rsidRDefault="0021440F" w:rsidP="0021440F">
      <w:pPr>
        <w:pStyle w:val="Sinespaciado"/>
        <w:ind w:left="-284"/>
        <w:jc w:val="both"/>
        <w:rPr>
          <w:rFonts w:ascii="Century Gothic" w:hAnsi="Century Gothic" w:cstheme="minorHAnsi"/>
          <w:b/>
          <w:color w:val="548DD4" w:themeColor="text2" w:themeTint="99"/>
          <w:sz w:val="28"/>
          <w:szCs w:val="24"/>
          <w:lang w:val="es-CO"/>
        </w:rPr>
      </w:pPr>
      <w:r>
        <w:rPr>
          <w:rFonts w:ascii="Century Gothic" w:hAnsi="Century Gothic" w:cstheme="minorHAnsi"/>
          <w:b/>
          <w:color w:val="548DD4" w:themeColor="text2" w:themeTint="99"/>
          <w:sz w:val="28"/>
          <w:szCs w:val="24"/>
          <w:lang w:val="es-CO"/>
        </w:rPr>
        <w:t>Day</w:t>
      </w:r>
      <w:r w:rsidR="003F0624" w:rsidRPr="003F0624">
        <w:rPr>
          <w:rFonts w:ascii="Century Gothic" w:hAnsi="Century Gothic" w:cstheme="minorHAnsi"/>
          <w:b/>
          <w:color w:val="548DD4" w:themeColor="text2" w:themeTint="99"/>
          <w:sz w:val="28"/>
          <w:szCs w:val="24"/>
          <w:lang w:val="es-CO"/>
        </w:rPr>
        <w:t xml:space="preserve"> 3</w:t>
      </w:r>
    </w:p>
    <w:p w14:paraId="1457E969" w14:textId="77777777" w:rsidR="0021440F" w:rsidRPr="004211B7" w:rsidRDefault="0021440F" w:rsidP="0021440F">
      <w:pPr>
        <w:pStyle w:val="Sinespaciado"/>
        <w:ind w:left="-284"/>
        <w:jc w:val="both"/>
        <w:rPr>
          <w:rFonts w:ascii="Century Gothic" w:hAnsi="Century Gothic" w:cstheme="minorHAnsi"/>
          <w:b/>
          <w:color w:val="548DD4" w:themeColor="text2" w:themeTint="99"/>
          <w:sz w:val="10"/>
          <w:szCs w:val="24"/>
          <w:lang w:val="es-CO"/>
        </w:rPr>
      </w:pPr>
    </w:p>
    <w:p w14:paraId="705C6AFD" w14:textId="77777777" w:rsid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s-CO"/>
        </w:rPr>
      </w:pPr>
      <w:r w:rsidRPr="0021440F">
        <w:rPr>
          <w:rFonts w:ascii="Century Gothic" w:hAnsi="Century Gothic" w:cstheme="minorHAnsi"/>
          <w:lang w:val="es-CO"/>
        </w:rPr>
        <w:t>Breakfast at the hotel</w:t>
      </w:r>
    </w:p>
    <w:p w14:paraId="362439DF" w14:textId="77777777" w:rsid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s-CO"/>
        </w:rPr>
      </w:pPr>
      <w:r w:rsidRPr="0021440F">
        <w:rPr>
          <w:rFonts w:ascii="Century Gothic" w:hAnsi="Century Gothic" w:cstheme="minorHAnsi"/>
          <w:lang w:val="es-CO"/>
        </w:rPr>
        <w:t>Canoeing practice</w:t>
      </w:r>
    </w:p>
    <w:p w14:paraId="7274F7E4" w14:textId="77777777" w:rsid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s-CO"/>
        </w:rPr>
      </w:pPr>
      <w:r w:rsidRPr="0021440F">
        <w:rPr>
          <w:rFonts w:ascii="Century Gothic" w:hAnsi="Century Gothic" w:cstheme="minorHAnsi"/>
          <w:lang w:val="es-CO"/>
        </w:rPr>
        <w:t>Lunch</w:t>
      </w:r>
    </w:p>
    <w:p w14:paraId="26FF5063" w14:textId="2BBBAFB2" w:rsidR="0021440F" w:rsidRP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s-CO"/>
        </w:rPr>
      </w:pPr>
      <w:r>
        <w:rPr>
          <w:rFonts w:ascii="Century Gothic" w:hAnsi="Century Gothic" w:cstheme="minorHAnsi"/>
          <w:lang w:val="es-CO"/>
        </w:rPr>
        <w:t>Trekking (14 activities)</w:t>
      </w:r>
    </w:p>
    <w:p w14:paraId="2B20599D" w14:textId="2D345A7B" w:rsidR="0021440F"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s-CO"/>
        </w:rPr>
      </w:pPr>
      <w:r w:rsidRPr="0021440F">
        <w:rPr>
          <w:rFonts w:ascii="Century Gothic" w:hAnsi="Century Gothic" w:cstheme="minorHAnsi"/>
          <w:lang w:val="es-CO"/>
        </w:rPr>
        <w:t>Dinner</w:t>
      </w:r>
    </w:p>
    <w:p w14:paraId="20957C8E" w14:textId="6AF74509" w:rsidR="00D97BCC" w:rsidRPr="00BA0E7E" w:rsidRDefault="0021440F"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sidRPr="0021440F">
        <w:rPr>
          <w:rFonts w:ascii="Century Gothic" w:hAnsi="Century Gothic" w:cstheme="minorHAnsi"/>
          <w:lang w:val="en-US"/>
        </w:rPr>
        <w:t>Accommodation in San Gil or Barichara</w:t>
      </w:r>
    </w:p>
    <w:p w14:paraId="21D823FC" w14:textId="77777777" w:rsidR="00ED6EFC" w:rsidRPr="0021440F" w:rsidRDefault="00ED6EFC" w:rsidP="00D97BCC">
      <w:pPr>
        <w:pStyle w:val="Sinespaciado"/>
        <w:ind w:left="-284"/>
        <w:jc w:val="both"/>
        <w:rPr>
          <w:rFonts w:ascii="Century Gothic" w:hAnsi="Century Gothic" w:cstheme="minorHAnsi"/>
          <w:szCs w:val="24"/>
          <w:lang w:val="en-US"/>
        </w:rPr>
      </w:pPr>
    </w:p>
    <w:p w14:paraId="6A4AD36B" w14:textId="77777777" w:rsidR="002A6A75" w:rsidRDefault="00BA0E7E" w:rsidP="002A6A75">
      <w:pPr>
        <w:pStyle w:val="Sinespaciado"/>
        <w:ind w:left="-284"/>
        <w:jc w:val="both"/>
        <w:rPr>
          <w:rFonts w:ascii="Century Gothic" w:hAnsi="Century Gothic" w:cstheme="minorHAnsi"/>
          <w:b/>
          <w:color w:val="548DD4" w:themeColor="text2" w:themeTint="99"/>
          <w:sz w:val="28"/>
          <w:szCs w:val="24"/>
          <w:lang w:val="es-CO"/>
        </w:rPr>
      </w:pPr>
      <w:r>
        <w:rPr>
          <w:rFonts w:ascii="Century Gothic" w:hAnsi="Century Gothic" w:cstheme="minorHAnsi"/>
          <w:b/>
          <w:color w:val="548DD4" w:themeColor="text2" w:themeTint="99"/>
          <w:sz w:val="28"/>
          <w:szCs w:val="24"/>
          <w:lang w:val="es-CO"/>
        </w:rPr>
        <w:t>Day</w:t>
      </w:r>
      <w:r w:rsidR="003F0624" w:rsidRPr="003F0624">
        <w:rPr>
          <w:rFonts w:ascii="Century Gothic" w:hAnsi="Century Gothic" w:cstheme="minorHAnsi"/>
          <w:b/>
          <w:color w:val="548DD4" w:themeColor="text2" w:themeTint="99"/>
          <w:sz w:val="28"/>
          <w:szCs w:val="24"/>
          <w:lang w:val="es-CO"/>
        </w:rPr>
        <w:t xml:space="preserve"> 4</w:t>
      </w:r>
    </w:p>
    <w:p w14:paraId="0E2EEA46" w14:textId="77777777" w:rsidR="002A6A75" w:rsidRPr="004211B7" w:rsidRDefault="002A6A75" w:rsidP="002A6A75">
      <w:pPr>
        <w:pStyle w:val="Sinespaciado"/>
        <w:jc w:val="both"/>
        <w:rPr>
          <w:rFonts w:ascii="Century Gothic" w:hAnsi="Century Gothic" w:cstheme="minorHAnsi"/>
          <w:b/>
          <w:color w:val="548DD4" w:themeColor="text2" w:themeTint="99"/>
          <w:sz w:val="14"/>
          <w:szCs w:val="24"/>
          <w:lang w:val="es-CO"/>
        </w:rPr>
      </w:pPr>
    </w:p>
    <w:p w14:paraId="67CF3EB3" w14:textId="77777777" w:rsidR="002A6A75" w:rsidRDefault="00BA0E7E"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s-CO"/>
        </w:rPr>
      </w:pPr>
      <w:r w:rsidRPr="00BA0E7E">
        <w:rPr>
          <w:rFonts w:ascii="Century Gothic" w:hAnsi="Century Gothic" w:cstheme="minorHAnsi"/>
          <w:lang w:val="es-CO"/>
        </w:rPr>
        <w:t>Breakfast at the hotel</w:t>
      </w:r>
    </w:p>
    <w:p w14:paraId="2F5224C2" w14:textId="77777777" w:rsidR="002A6A75" w:rsidRDefault="00BA0E7E"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sidRPr="002A6A75">
        <w:rPr>
          <w:rFonts w:ascii="Century Gothic" w:hAnsi="Century Gothic" w:cstheme="minorHAnsi"/>
          <w:lang w:val="en-US"/>
        </w:rPr>
        <w:t>Visit and admission to EL GALLINERAL NATURAL PARK in San Gil</w:t>
      </w:r>
    </w:p>
    <w:p w14:paraId="4D8A1B6D" w14:textId="77777777" w:rsidR="002A6A75" w:rsidRDefault="00BA0E7E"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sidRPr="002A6A75">
        <w:rPr>
          <w:rFonts w:ascii="Century Gothic" w:hAnsi="Century Gothic" w:cstheme="minorHAnsi"/>
          <w:lang w:val="es-CO"/>
        </w:rPr>
        <w:t>Transfer to BARICHARA</w:t>
      </w:r>
    </w:p>
    <w:p w14:paraId="3BDA3B38" w14:textId="77777777" w:rsidR="002A6A75" w:rsidRDefault="00BA0E7E"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sidRPr="002A6A75">
        <w:rPr>
          <w:rFonts w:ascii="Century Gothic" w:hAnsi="Century Gothic" w:cstheme="minorHAnsi"/>
          <w:lang w:val="es-CO"/>
        </w:rPr>
        <w:t>Lunch in BARICHARA</w:t>
      </w:r>
    </w:p>
    <w:p w14:paraId="52C2535C" w14:textId="77777777" w:rsidR="002A6A75" w:rsidRDefault="00BA0E7E"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sidRPr="002A6A75">
        <w:rPr>
          <w:rFonts w:ascii="Century Gothic" w:hAnsi="Century Gothic" w:cstheme="minorHAnsi"/>
          <w:lang w:val="en-US"/>
        </w:rPr>
        <w:t>Visits and sightseeing tours of BARICHARA and its churches</w:t>
      </w:r>
    </w:p>
    <w:p w14:paraId="171A4568" w14:textId="134DAABC" w:rsidR="00ED6EFC" w:rsidRPr="002A6A75" w:rsidRDefault="002A6A75" w:rsidP="004211B7">
      <w:pPr>
        <w:pStyle w:val="Sinespaciado"/>
        <w:numPr>
          <w:ilvl w:val="0"/>
          <w:numId w:val="25"/>
        </w:numPr>
        <w:spacing w:line="276" w:lineRule="auto"/>
        <w:ind w:left="709"/>
        <w:jc w:val="both"/>
        <w:rPr>
          <w:rFonts w:ascii="Century Gothic" w:hAnsi="Century Gothic" w:cstheme="minorHAnsi"/>
          <w:b/>
          <w:color w:val="548DD4" w:themeColor="text2" w:themeTint="99"/>
          <w:sz w:val="28"/>
          <w:szCs w:val="24"/>
          <w:lang w:val="en-US"/>
        </w:rPr>
      </w:pPr>
      <w:r>
        <w:rPr>
          <w:rFonts w:ascii="Century Gothic" w:hAnsi="Century Gothic" w:cstheme="minorHAnsi"/>
          <w:lang w:val="es-CO"/>
        </w:rPr>
        <w:t>H</w:t>
      </w:r>
      <w:r w:rsidR="00BA0E7E" w:rsidRPr="002A6A75">
        <w:rPr>
          <w:rFonts w:ascii="Century Gothic" w:hAnsi="Century Gothic" w:cstheme="minorHAnsi"/>
          <w:lang w:val="es-CO"/>
        </w:rPr>
        <w:t>otel-airport</w:t>
      </w:r>
      <w:r>
        <w:rPr>
          <w:rFonts w:ascii="Century Gothic" w:hAnsi="Century Gothic" w:cstheme="minorHAnsi"/>
          <w:lang w:val="es-CO"/>
        </w:rPr>
        <w:t xml:space="preserve"> transfer</w:t>
      </w:r>
    </w:p>
    <w:p w14:paraId="65E5765A" w14:textId="77777777" w:rsidR="00ED6EFC" w:rsidRPr="00ED6EFC" w:rsidRDefault="00ED6EFC" w:rsidP="00733DE2">
      <w:pPr>
        <w:pStyle w:val="Sinespaciado"/>
        <w:ind w:left="-284"/>
        <w:rPr>
          <w:rFonts w:ascii="Century Gothic" w:hAnsi="Century Gothic" w:cstheme="minorHAnsi"/>
          <w:b/>
          <w:color w:val="548DD4" w:themeColor="text2" w:themeTint="99"/>
          <w:sz w:val="24"/>
          <w:szCs w:val="24"/>
          <w:lang w:val="es-CO"/>
        </w:rPr>
      </w:pPr>
    </w:p>
    <w:p w14:paraId="2EFA5727" w14:textId="77777777" w:rsidR="00BB7F6E" w:rsidRDefault="00BB7F6E" w:rsidP="00733DE2">
      <w:pPr>
        <w:pStyle w:val="Sinespaciado"/>
        <w:rPr>
          <w:rFonts w:ascii="Century Gothic" w:hAnsi="Century Gothic" w:cstheme="minorHAnsi"/>
          <w:b/>
          <w:color w:val="548DD4" w:themeColor="text2" w:themeTint="99"/>
          <w:sz w:val="24"/>
          <w:szCs w:val="24"/>
          <w:lang w:val="es-CO"/>
        </w:rPr>
      </w:pPr>
    </w:p>
    <w:p w14:paraId="54EE41B1" w14:textId="77777777" w:rsidR="00816BBE" w:rsidRDefault="00816BBE" w:rsidP="00733DE2">
      <w:pPr>
        <w:pStyle w:val="Sinespaciado"/>
        <w:rPr>
          <w:rFonts w:ascii="Century Gothic" w:hAnsi="Century Gothic" w:cstheme="minorHAnsi"/>
          <w:b/>
          <w:color w:val="548DD4" w:themeColor="text2" w:themeTint="99"/>
          <w:sz w:val="24"/>
          <w:szCs w:val="24"/>
          <w:lang w:val="es-CO"/>
        </w:rPr>
      </w:pPr>
    </w:p>
    <w:p w14:paraId="68011D2E" w14:textId="6FE3C627" w:rsidR="00816BBE" w:rsidRPr="00ED6EFC" w:rsidRDefault="00816BBE" w:rsidP="00733DE2">
      <w:pPr>
        <w:pStyle w:val="Sinespaciado"/>
        <w:rPr>
          <w:rFonts w:ascii="Century Gothic" w:hAnsi="Century Gothic" w:cstheme="minorHAnsi"/>
          <w:b/>
          <w:color w:val="548DD4" w:themeColor="text2" w:themeTint="99"/>
          <w:sz w:val="24"/>
          <w:szCs w:val="24"/>
          <w:lang w:val="es-CO"/>
        </w:rPr>
      </w:pPr>
    </w:p>
    <w:tbl>
      <w:tblPr>
        <w:tblpPr w:leftFromText="141" w:rightFromText="141" w:vertAnchor="text" w:horzAnchor="margin" w:tblpXSpec="center" w:tblpY="179"/>
        <w:tblW w:w="9250" w:type="dxa"/>
        <w:tblCellMar>
          <w:left w:w="70" w:type="dxa"/>
          <w:right w:w="70" w:type="dxa"/>
        </w:tblCellMar>
        <w:tblLook w:val="04A0" w:firstRow="1" w:lastRow="0" w:firstColumn="1" w:lastColumn="0" w:noHBand="0" w:noVBand="1"/>
      </w:tblPr>
      <w:tblGrid>
        <w:gridCol w:w="2899"/>
        <w:gridCol w:w="1707"/>
        <w:gridCol w:w="1701"/>
        <w:gridCol w:w="1430"/>
        <w:gridCol w:w="1513"/>
      </w:tblGrid>
      <w:tr w:rsidR="009F6687" w:rsidRPr="00ED6EFC" w14:paraId="002382DF" w14:textId="77777777" w:rsidTr="003F0357">
        <w:trPr>
          <w:trHeight w:val="614"/>
        </w:trPr>
        <w:tc>
          <w:tcPr>
            <w:tcW w:w="9250" w:type="dxa"/>
            <w:gridSpan w:val="5"/>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0DC95737" w14:textId="4DD06F48" w:rsidR="009F6687" w:rsidRPr="00ED6EFC" w:rsidRDefault="002A6A75" w:rsidP="009F6687">
            <w:pPr>
              <w:spacing w:after="0" w:line="240" w:lineRule="auto"/>
              <w:jc w:val="center"/>
              <w:rPr>
                <w:rFonts w:ascii="Century Gothic" w:eastAsia="Times New Roman" w:hAnsi="Century Gothic" w:cs="Times New Roman"/>
                <w:b/>
                <w:bCs/>
                <w:color w:val="000000"/>
                <w:sz w:val="32"/>
                <w:szCs w:val="32"/>
                <w:lang w:val="es-CO" w:eastAsia="es-ES"/>
              </w:rPr>
            </w:pPr>
            <w:r>
              <w:rPr>
                <w:rFonts w:ascii="Century Gothic" w:eastAsia="Times New Roman" w:hAnsi="Century Gothic" w:cs="Times New Roman"/>
                <w:b/>
                <w:bCs/>
                <w:color w:val="000000"/>
                <w:sz w:val="32"/>
                <w:szCs w:val="32"/>
                <w:lang w:val="es-CO" w:eastAsia="es-ES"/>
              </w:rPr>
              <w:t>RATE PER PERSON</w:t>
            </w:r>
          </w:p>
        </w:tc>
      </w:tr>
      <w:tr w:rsidR="009F6687" w:rsidRPr="00ED6EFC" w14:paraId="442195EF" w14:textId="77777777" w:rsidTr="00A456D5">
        <w:trPr>
          <w:trHeight w:val="336"/>
        </w:trPr>
        <w:tc>
          <w:tcPr>
            <w:tcW w:w="2899" w:type="dxa"/>
            <w:tcBorders>
              <w:top w:val="nil"/>
              <w:left w:val="single" w:sz="4" w:space="0" w:color="00B0F0"/>
              <w:bottom w:val="single" w:sz="4" w:space="0" w:color="FFFFFF"/>
              <w:right w:val="single" w:sz="4" w:space="0" w:color="00B0F0"/>
            </w:tcBorders>
            <w:shd w:val="clear" w:color="000000" w:fill="00B0F0"/>
            <w:vAlign w:val="center"/>
            <w:hideMark/>
          </w:tcPr>
          <w:p w14:paraId="6D6046BA" w14:textId="77777777" w:rsidR="009F6687" w:rsidRPr="00ED6EFC"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HOTEL</w:t>
            </w:r>
          </w:p>
        </w:tc>
        <w:tc>
          <w:tcPr>
            <w:tcW w:w="1707" w:type="dxa"/>
            <w:tcBorders>
              <w:top w:val="nil"/>
              <w:left w:val="nil"/>
              <w:bottom w:val="single" w:sz="4" w:space="0" w:color="FFFFFF"/>
              <w:right w:val="single" w:sz="4" w:space="0" w:color="00B0F0"/>
            </w:tcBorders>
            <w:shd w:val="clear" w:color="000000" w:fill="00B0F0"/>
            <w:vAlign w:val="center"/>
            <w:hideMark/>
          </w:tcPr>
          <w:p w14:paraId="218643BC" w14:textId="77777777" w:rsidR="009F6687" w:rsidRPr="00ED6EFC"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MULTIPLE</w:t>
            </w:r>
          </w:p>
        </w:tc>
        <w:tc>
          <w:tcPr>
            <w:tcW w:w="1701" w:type="dxa"/>
            <w:tcBorders>
              <w:top w:val="nil"/>
              <w:left w:val="nil"/>
              <w:bottom w:val="single" w:sz="4" w:space="0" w:color="FFFFFF"/>
              <w:right w:val="single" w:sz="4" w:space="0" w:color="00B0F0"/>
            </w:tcBorders>
            <w:shd w:val="clear" w:color="000000" w:fill="00B0F0"/>
            <w:vAlign w:val="center"/>
            <w:hideMark/>
          </w:tcPr>
          <w:p w14:paraId="36E15665" w14:textId="1798F96F" w:rsidR="009F6687" w:rsidRPr="00ED6EFC" w:rsidRDefault="002A6A75" w:rsidP="009F668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DBL</w:t>
            </w:r>
          </w:p>
        </w:tc>
        <w:tc>
          <w:tcPr>
            <w:tcW w:w="1430" w:type="dxa"/>
            <w:tcBorders>
              <w:top w:val="nil"/>
              <w:left w:val="nil"/>
              <w:bottom w:val="single" w:sz="4" w:space="0" w:color="FFFFFF"/>
              <w:right w:val="single" w:sz="4" w:space="0" w:color="00B0F0"/>
            </w:tcBorders>
            <w:shd w:val="clear" w:color="000000" w:fill="00B0F0"/>
            <w:vAlign w:val="center"/>
            <w:hideMark/>
          </w:tcPr>
          <w:p w14:paraId="7DBC2506" w14:textId="7770973E" w:rsidR="009F6687" w:rsidRPr="00ED6EFC" w:rsidRDefault="002A6A75" w:rsidP="009F668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SGL</w:t>
            </w:r>
          </w:p>
        </w:tc>
        <w:tc>
          <w:tcPr>
            <w:tcW w:w="1513" w:type="dxa"/>
            <w:tcBorders>
              <w:top w:val="nil"/>
              <w:left w:val="nil"/>
              <w:bottom w:val="single" w:sz="4" w:space="0" w:color="FFFFFF"/>
              <w:right w:val="single" w:sz="4" w:space="0" w:color="00B0F0"/>
            </w:tcBorders>
            <w:shd w:val="clear" w:color="000000" w:fill="00B0F0"/>
            <w:vAlign w:val="center"/>
            <w:hideMark/>
          </w:tcPr>
          <w:p w14:paraId="35E54A32" w14:textId="55BA4E73" w:rsidR="009F6687" w:rsidRPr="002A6A75" w:rsidRDefault="002A6A75" w:rsidP="009F6687">
            <w:pPr>
              <w:spacing w:after="0" w:line="240" w:lineRule="auto"/>
              <w:jc w:val="center"/>
              <w:rPr>
                <w:rFonts w:ascii="Century Gothic" w:eastAsia="Times New Roman" w:hAnsi="Century Gothic" w:cs="Times New Roman"/>
                <w:b/>
                <w:bCs/>
                <w:color w:val="000000"/>
                <w:sz w:val="18"/>
                <w:szCs w:val="24"/>
                <w:lang w:val="es-CO" w:eastAsia="es-ES"/>
              </w:rPr>
            </w:pPr>
            <w:r>
              <w:rPr>
                <w:rFonts w:ascii="Century Gothic" w:eastAsia="Times New Roman" w:hAnsi="Century Gothic" w:cs="Times New Roman"/>
                <w:b/>
                <w:bCs/>
                <w:color w:val="000000"/>
                <w:sz w:val="18"/>
                <w:szCs w:val="24"/>
                <w:lang w:val="es-CO" w:eastAsia="es-ES"/>
              </w:rPr>
              <w:t>KID</w:t>
            </w:r>
          </w:p>
          <w:p w14:paraId="385C331C" w14:textId="182F400E" w:rsidR="009F6687" w:rsidRPr="00ED6EFC" w:rsidRDefault="002A6A75" w:rsidP="009F668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0"/>
                <w:szCs w:val="24"/>
                <w:lang w:val="es-CO" w:eastAsia="es-ES"/>
              </w:rPr>
              <w:t>(</w:t>
            </w:r>
            <w:r w:rsidRPr="002A6A75">
              <w:rPr>
                <w:rFonts w:ascii="Century Gothic" w:eastAsia="Times New Roman" w:hAnsi="Century Gothic" w:cs="Times New Roman"/>
                <w:b/>
                <w:bCs/>
                <w:color w:val="000000"/>
                <w:sz w:val="16"/>
                <w:szCs w:val="24"/>
                <w:lang w:val="es-CO" w:eastAsia="es-ES"/>
              </w:rPr>
              <w:t>5 a 10 year old</w:t>
            </w:r>
            <w:r w:rsidR="009F6687" w:rsidRPr="00ED6EFC">
              <w:rPr>
                <w:rFonts w:ascii="Century Gothic" w:eastAsia="Times New Roman" w:hAnsi="Century Gothic" w:cs="Times New Roman"/>
                <w:b/>
                <w:bCs/>
                <w:color w:val="000000"/>
                <w:sz w:val="20"/>
                <w:szCs w:val="24"/>
                <w:lang w:val="es-CO" w:eastAsia="es-ES"/>
              </w:rPr>
              <w:t>)</w:t>
            </w:r>
          </w:p>
        </w:tc>
      </w:tr>
      <w:tr w:rsidR="00A456D5" w:rsidRPr="00ED6EFC" w14:paraId="1F4519A4" w14:textId="77777777" w:rsidTr="00A456D5">
        <w:trPr>
          <w:trHeight w:val="363"/>
        </w:trPr>
        <w:tc>
          <w:tcPr>
            <w:tcW w:w="2899" w:type="dxa"/>
            <w:tcBorders>
              <w:top w:val="nil"/>
              <w:left w:val="single" w:sz="4" w:space="0" w:color="00B0F0"/>
              <w:bottom w:val="single" w:sz="4" w:space="0" w:color="FFFFFF"/>
              <w:right w:val="single" w:sz="4" w:space="0" w:color="00B0F0"/>
            </w:tcBorders>
            <w:shd w:val="clear" w:color="000000" w:fill="FFFFFF"/>
            <w:vAlign w:val="center"/>
            <w:hideMark/>
          </w:tcPr>
          <w:p w14:paraId="5781C6B8" w14:textId="40912895" w:rsidR="00A456D5" w:rsidRPr="00ED6EFC" w:rsidRDefault="00A456D5" w:rsidP="002A6A75">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T</w:t>
            </w:r>
            <w:r w:rsidR="002A6A75">
              <w:rPr>
                <w:rFonts w:ascii="Century Gothic" w:eastAsia="Times New Roman" w:hAnsi="Century Gothic" w:cs="Times New Roman"/>
                <w:b/>
                <w:bCs/>
                <w:color w:val="000000"/>
                <w:sz w:val="24"/>
                <w:szCs w:val="24"/>
                <w:lang w:val="es-CO" w:eastAsia="es-ES"/>
              </w:rPr>
              <w:t>O</w:t>
            </w:r>
            <w:r w:rsidRPr="00ED6EFC">
              <w:rPr>
                <w:rFonts w:ascii="Century Gothic" w:eastAsia="Times New Roman" w:hAnsi="Century Gothic" w:cs="Times New Roman"/>
                <w:b/>
                <w:bCs/>
                <w:color w:val="000000"/>
                <w:sz w:val="24"/>
                <w:szCs w:val="24"/>
                <w:lang w:val="es-CO" w:eastAsia="es-ES"/>
              </w:rPr>
              <w:t>URIST</w:t>
            </w:r>
          </w:p>
        </w:tc>
        <w:tc>
          <w:tcPr>
            <w:tcW w:w="1707" w:type="dxa"/>
            <w:tcBorders>
              <w:top w:val="nil"/>
              <w:left w:val="nil"/>
              <w:bottom w:val="single" w:sz="4" w:space="0" w:color="FFFFFF"/>
              <w:right w:val="single" w:sz="4" w:space="0" w:color="00B0F0"/>
            </w:tcBorders>
            <w:shd w:val="clear" w:color="000000" w:fill="FFFFFF"/>
            <w:hideMark/>
          </w:tcPr>
          <w:p w14:paraId="28B152F8" w14:textId="221D07F4" w:rsidR="00A456D5" w:rsidRPr="00A456D5" w:rsidRDefault="00A456D5" w:rsidP="00A456D5">
            <w:pPr>
              <w:spacing w:after="0"/>
              <w:jc w:val="center"/>
              <w:rPr>
                <w:rFonts w:ascii="Century Gothic" w:hAnsi="Century Gothic"/>
                <w:sz w:val="24"/>
              </w:rPr>
            </w:pPr>
            <w:r>
              <w:rPr>
                <w:rFonts w:ascii="Century Gothic" w:hAnsi="Century Gothic"/>
                <w:sz w:val="24"/>
              </w:rPr>
              <w:t>$</w:t>
            </w:r>
            <w:r w:rsidR="002A6A75">
              <w:rPr>
                <w:rFonts w:ascii="Century Gothic" w:hAnsi="Century Gothic"/>
                <w:sz w:val="24"/>
              </w:rPr>
              <w:t>337</w:t>
            </w:r>
          </w:p>
        </w:tc>
        <w:tc>
          <w:tcPr>
            <w:tcW w:w="1701" w:type="dxa"/>
            <w:tcBorders>
              <w:top w:val="nil"/>
              <w:left w:val="nil"/>
              <w:bottom w:val="single" w:sz="4" w:space="0" w:color="FFFFFF"/>
              <w:right w:val="single" w:sz="4" w:space="0" w:color="00B0F0"/>
            </w:tcBorders>
            <w:shd w:val="clear" w:color="000000" w:fill="FFFFFF"/>
            <w:hideMark/>
          </w:tcPr>
          <w:p w14:paraId="35C8AA91" w14:textId="18B70BA6" w:rsidR="00A456D5" w:rsidRPr="00A456D5" w:rsidRDefault="002A6A75" w:rsidP="00A456D5">
            <w:pPr>
              <w:spacing w:after="0"/>
              <w:jc w:val="center"/>
              <w:rPr>
                <w:rFonts w:ascii="Century Gothic" w:hAnsi="Century Gothic"/>
                <w:sz w:val="24"/>
              </w:rPr>
            </w:pPr>
            <w:r>
              <w:rPr>
                <w:rFonts w:ascii="Century Gothic" w:hAnsi="Century Gothic"/>
                <w:sz w:val="24"/>
              </w:rPr>
              <w:t>$408</w:t>
            </w:r>
          </w:p>
        </w:tc>
        <w:tc>
          <w:tcPr>
            <w:tcW w:w="1430" w:type="dxa"/>
            <w:tcBorders>
              <w:top w:val="nil"/>
              <w:left w:val="nil"/>
              <w:bottom w:val="single" w:sz="4" w:space="0" w:color="FFFFFF"/>
              <w:right w:val="single" w:sz="4" w:space="0" w:color="00B0F0"/>
            </w:tcBorders>
            <w:shd w:val="clear" w:color="000000" w:fill="FFFFFF"/>
            <w:hideMark/>
          </w:tcPr>
          <w:p w14:paraId="6E445889" w14:textId="2E330E25" w:rsidR="00A456D5" w:rsidRPr="00A456D5" w:rsidRDefault="002A6A75" w:rsidP="00A456D5">
            <w:pPr>
              <w:spacing w:after="0"/>
              <w:jc w:val="center"/>
              <w:rPr>
                <w:rFonts w:ascii="Century Gothic" w:hAnsi="Century Gothic"/>
                <w:sz w:val="24"/>
              </w:rPr>
            </w:pPr>
            <w:r>
              <w:rPr>
                <w:rFonts w:ascii="Century Gothic" w:hAnsi="Century Gothic"/>
                <w:sz w:val="24"/>
              </w:rPr>
              <w:t>$669</w:t>
            </w:r>
          </w:p>
        </w:tc>
        <w:tc>
          <w:tcPr>
            <w:tcW w:w="1513" w:type="dxa"/>
            <w:tcBorders>
              <w:top w:val="nil"/>
              <w:left w:val="nil"/>
              <w:bottom w:val="single" w:sz="4" w:space="0" w:color="FFFFFF"/>
              <w:right w:val="single" w:sz="4" w:space="0" w:color="00B0F0"/>
            </w:tcBorders>
            <w:shd w:val="clear" w:color="000000" w:fill="FFFFFF"/>
            <w:hideMark/>
          </w:tcPr>
          <w:p w14:paraId="4F057422" w14:textId="1DEBBC5E" w:rsidR="00A456D5" w:rsidRPr="00A456D5" w:rsidRDefault="004211B7" w:rsidP="00A456D5">
            <w:pPr>
              <w:spacing w:after="0"/>
              <w:jc w:val="center"/>
              <w:rPr>
                <w:rFonts w:ascii="Century Gothic" w:hAnsi="Century Gothic"/>
                <w:sz w:val="24"/>
              </w:rPr>
            </w:pPr>
            <w:r>
              <w:rPr>
                <w:rFonts w:ascii="Century Gothic" w:hAnsi="Century Gothic"/>
                <w:sz w:val="24"/>
              </w:rPr>
              <w:t>$285</w:t>
            </w:r>
          </w:p>
        </w:tc>
      </w:tr>
      <w:tr w:rsidR="00A456D5" w:rsidRPr="00ED6EFC" w14:paraId="0CC98A24" w14:textId="77777777" w:rsidTr="00A456D5">
        <w:trPr>
          <w:trHeight w:val="315"/>
        </w:trPr>
        <w:tc>
          <w:tcPr>
            <w:tcW w:w="2899" w:type="dxa"/>
            <w:tcBorders>
              <w:top w:val="nil"/>
              <w:left w:val="single" w:sz="4" w:space="0" w:color="00B0F0"/>
              <w:bottom w:val="single" w:sz="4" w:space="0" w:color="FFFFFF"/>
              <w:right w:val="single" w:sz="4" w:space="0" w:color="00B0F0"/>
            </w:tcBorders>
            <w:shd w:val="clear" w:color="000000" w:fill="FFFFFF"/>
            <w:vAlign w:val="center"/>
            <w:hideMark/>
          </w:tcPr>
          <w:p w14:paraId="38F56186" w14:textId="77777777" w:rsidR="00A456D5" w:rsidRPr="00ED6EFC" w:rsidRDefault="00A456D5" w:rsidP="00A456D5">
            <w:pPr>
              <w:spacing w:after="0" w:line="240" w:lineRule="auto"/>
              <w:jc w:val="center"/>
              <w:rPr>
                <w:rFonts w:ascii="Century Gothic" w:eastAsia="Times New Roman" w:hAnsi="Century Gothic" w:cs="Times New Roman"/>
                <w:b/>
                <w:bCs/>
                <w:color w:val="000000"/>
                <w:sz w:val="24"/>
                <w:szCs w:val="24"/>
                <w:lang w:val="es-CO" w:eastAsia="es-ES"/>
              </w:rPr>
            </w:pPr>
            <w:r w:rsidRPr="00ED6EFC">
              <w:rPr>
                <w:rFonts w:ascii="Century Gothic" w:eastAsia="Times New Roman" w:hAnsi="Century Gothic" w:cs="Times New Roman"/>
                <w:b/>
                <w:bCs/>
                <w:color w:val="000000"/>
                <w:sz w:val="24"/>
                <w:szCs w:val="24"/>
                <w:lang w:val="es-CO" w:eastAsia="es-ES"/>
              </w:rPr>
              <w:t>SUPERIOR</w:t>
            </w:r>
          </w:p>
        </w:tc>
        <w:tc>
          <w:tcPr>
            <w:tcW w:w="1707" w:type="dxa"/>
            <w:tcBorders>
              <w:top w:val="nil"/>
              <w:left w:val="nil"/>
              <w:bottom w:val="single" w:sz="4" w:space="0" w:color="FFFFFF"/>
              <w:right w:val="single" w:sz="4" w:space="0" w:color="00B0F0"/>
            </w:tcBorders>
            <w:shd w:val="clear" w:color="000000" w:fill="FFFFFF"/>
            <w:hideMark/>
          </w:tcPr>
          <w:p w14:paraId="38AB2D51" w14:textId="14E01286" w:rsidR="00A456D5" w:rsidRPr="00A456D5" w:rsidRDefault="002A6A75" w:rsidP="00A456D5">
            <w:pPr>
              <w:spacing w:after="0"/>
              <w:jc w:val="center"/>
              <w:rPr>
                <w:rFonts w:ascii="Century Gothic" w:hAnsi="Century Gothic"/>
                <w:sz w:val="24"/>
              </w:rPr>
            </w:pPr>
            <w:r>
              <w:rPr>
                <w:rFonts w:ascii="Century Gothic" w:hAnsi="Century Gothic"/>
                <w:sz w:val="24"/>
              </w:rPr>
              <w:t>$372</w:t>
            </w:r>
          </w:p>
        </w:tc>
        <w:tc>
          <w:tcPr>
            <w:tcW w:w="1701" w:type="dxa"/>
            <w:tcBorders>
              <w:top w:val="nil"/>
              <w:left w:val="nil"/>
              <w:bottom w:val="single" w:sz="4" w:space="0" w:color="FFFFFF"/>
              <w:right w:val="single" w:sz="4" w:space="0" w:color="00B0F0"/>
            </w:tcBorders>
            <w:shd w:val="clear" w:color="000000" w:fill="FFFFFF"/>
            <w:hideMark/>
          </w:tcPr>
          <w:p w14:paraId="19F65BE3" w14:textId="192006E3" w:rsidR="00A456D5" w:rsidRPr="00A456D5" w:rsidRDefault="002A6A75" w:rsidP="00A456D5">
            <w:pPr>
              <w:spacing w:after="0"/>
              <w:jc w:val="center"/>
              <w:rPr>
                <w:rFonts w:ascii="Century Gothic" w:hAnsi="Century Gothic"/>
                <w:sz w:val="24"/>
              </w:rPr>
            </w:pPr>
            <w:r>
              <w:rPr>
                <w:rFonts w:ascii="Century Gothic" w:hAnsi="Century Gothic"/>
                <w:sz w:val="24"/>
              </w:rPr>
              <w:t>$432</w:t>
            </w:r>
          </w:p>
        </w:tc>
        <w:tc>
          <w:tcPr>
            <w:tcW w:w="1430" w:type="dxa"/>
            <w:tcBorders>
              <w:top w:val="nil"/>
              <w:left w:val="nil"/>
              <w:bottom w:val="single" w:sz="4" w:space="0" w:color="FFFFFF"/>
              <w:right w:val="single" w:sz="4" w:space="0" w:color="00B0F0"/>
            </w:tcBorders>
            <w:shd w:val="clear" w:color="000000" w:fill="FFFFFF"/>
            <w:hideMark/>
          </w:tcPr>
          <w:p w14:paraId="1B2FD6AE" w14:textId="2D6A0360" w:rsidR="00A456D5" w:rsidRPr="00A456D5" w:rsidRDefault="002A6A75" w:rsidP="00A456D5">
            <w:pPr>
              <w:spacing w:after="0"/>
              <w:jc w:val="center"/>
              <w:rPr>
                <w:rFonts w:ascii="Century Gothic" w:hAnsi="Century Gothic"/>
                <w:sz w:val="24"/>
              </w:rPr>
            </w:pPr>
            <w:r>
              <w:rPr>
                <w:rFonts w:ascii="Century Gothic" w:hAnsi="Century Gothic"/>
                <w:sz w:val="24"/>
              </w:rPr>
              <w:t>$708</w:t>
            </w:r>
          </w:p>
        </w:tc>
        <w:tc>
          <w:tcPr>
            <w:tcW w:w="1513" w:type="dxa"/>
            <w:tcBorders>
              <w:top w:val="nil"/>
              <w:left w:val="nil"/>
              <w:bottom w:val="single" w:sz="4" w:space="0" w:color="FFFFFF"/>
              <w:right w:val="single" w:sz="4" w:space="0" w:color="00B0F0"/>
            </w:tcBorders>
            <w:shd w:val="clear" w:color="000000" w:fill="FFFFFF"/>
            <w:hideMark/>
          </w:tcPr>
          <w:p w14:paraId="154B8211" w14:textId="39D35385" w:rsidR="00A456D5" w:rsidRPr="00A456D5" w:rsidRDefault="004211B7" w:rsidP="00A456D5">
            <w:pPr>
              <w:spacing w:after="0"/>
              <w:jc w:val="center"/>
              <w:rPr>
                <w:rFonts w:ascii="Century Gothic" w:hAnsi="Century Gothic"/>
                <w:sz w:val="24"/>
              </w:rPr>
            </w:pPr>
            <w:r>
              <w:rPr>
                <w:rFonts w:ascii="Century Gothic" w:hAnsi="Century Gothic"/>
                <w:sz w:val="24"/>
              </w:rPr>
              <w:t>$314</w:t>
            </w:r>
          </w:p>
        </w:tc>
      </w:tr>
      <w:tr w:rsidR="00A456D5" w:rsidRPr="00ED6EFC" w14:paraId="2BF29B68" w14:textId="77777777" w:rsidTr="00A456D5">
        <w:trPr>
          <w:trHeight w:val="123"/>
        </w:trPr>
        <w:tc>
          <w:tcPr>
            <w:tcW w:w="2899" w:type="dxa"/>
            <w:tcBorders>
              <w:top w:val="nil"/>
              <w:left w:val="single" w:sz="4" w:space="0" w:color="00B0F0"/>
              <w:bottom w:val="single" w:sz="4" w:space="0" w:color="FFFFFF"/>
              <w:right w:val="single" w:sz="4" w:space="0" w:color="00B0F0"/>
            </w:tcBorders>
            <w:shd w:val="clear" w:color="000000" w:fill="FFFFFF"/>
            <w:vAlign w:val="center"/>
            <w:hideMark/>
          </w:tcPr>
          <w:p w14:paraId="2AC530E4" w14:textId="5ADF324A" w:rsidR="00A456D5" w:rsidRPr="00ED6EFC" w:rsidRDefault="002A6A75" w:rsidP="00A456D5">
            <w:pPr>
              <w:spacing w:after="0" w:line="240" w:lineRule="auto"/>
              <w:jc w:val="center"/>
              <w:rPr>
                <w:rFonts w:ascii="Century Gothic" w:eastAsia="Times New Roman" w:hAnsi="Century Gothic" w:cs="Times New Roman"/>
                <w:b/>
                <w:bCs/>
                <w:color w:val="000000"/>
                <w:sz w:val="24"/>
                <w:szCs w:val="24"/>
                <w:lang w:val="es-CO" w:eastAsia="es-ES"/>
              </w:rPr>
            </w:pPr>
            <w:r w:rsidRPr="002A6A75">
              <w:rPr>
                <w:rFonts w:ascii="Century Gothic" w:eastAsia="Times New Roman" w:hAnsi="Century Gothic" w:cs="Times New Roman"/>
                <w:b/>
                <w:bCs/>
                <w:color w:val="000000"/>
                <w:sz w:val="24"/>
                <w:szCs w:val="24"/>
                <w:lang w:val="es-CO" w:eastAsia="es-ES"/>
              </w:rPr>
              <w:t>LUXURY SUPERIOR</w:t>
            </w:r>
          </w:p>
        </w:tc>
        <w:tc>
          <w:tcPr>
            <w:tcW w:w="1707" w:type="dxa"/>
            <w:tcBorders>
              <w:top w:val="nil"/>
              <w:left w:val="nil"/>
              <w:bottom w:val="single" w:sz="4" w:space="0" w:color="FFFFFF"/>
              <w:right w:val="single" w:sz="4" w:space="0" w:color="00B0F0"/>
            </w:tcBorders>
            <w:shd w:val="clear" w:color="000000" w:fill="FFFFFF"/>
            <w:hideMark/>
          </w:tcPr>
          <w:p w14:paraId="69F15BF0" w14:textId="1483A2DC" w:rsidR="00A456D5" w:rsidRPr="00A456D5" w:rsidRDefault="002A6A75" w:rsidP="00A456D5">
            <w:pPr>
              <w:spacing w:after="0"/>
              <w:jc w:val="center"/>
              <w:rPr>
                <w:rFonts w:ascii="Century Gothic" w:hAnsi="Century Gothic"/>
                <w:sz w:val="24"/>
              </w:rPr>
            </w:pPr>
            <w:r>
              <w:rPr>
                <w:rFonts w:ascii="Century Gothic" w:hAnsi="Century Gothic"/>
                <w:sz w:val="24"/>
              </w:rPr>
              <w:t>$424</w:t>
            </w:r>
          </w:p>
        </w:tc>
        <w:tc>
          <w:tcPr>
            <w:tcW w:w="1701" w:type="dxa"/>
            <w:tcBorders>
              <w:top w:val="nil"/>
              <w:left w:val="nil"/>
              <w:bottom w:val="single" w:sz="4" w:space="0" w:color="FFFFFF"/>
              <w:right w:val="single" w:sz="4" w:space="0" w:color="00B0F0"/>
            </w:tcBorders>
            <w:shd w:val="clear" w:color="000000" w:fill="FFFFFF"/>
            <w:hideMark/>
          </w:tcPr>
          <w:p w14:paraId="6B610078" w14:textId="765D4996" w:rsidR="00A456D5" w:rsidRPr="00A456D5" w:rsidRDefault="002A6A75" w:rsidP="00A456D5">
            <w:pPr>
              <w:spacing w:after="0"/>
              <w:jc w:val="center"/>
              <w:rPr>
                <w:rFonts w:ascii="Century Gothic" w:hAnsi="Century Gothic"/>
                <w:sz w:val="24"/>
              </w:rPr>
            </w:pPr>
            <w:r>
              <w:rPr>
                <w:rFonts w:ascii="Century Gothic" w:hAnsi="Century Gothic"/>
                <w:sz w:val="24"/>
              </w:rPr>
              <w:t>$519</w:t>
            </w:r>
          </w:p>
        </w:tc>
        <w:tc>
          <w:tcPr>
            <w:tcW w:w="1430" w:type="dxa"/>
            <w:tcBorders>
              <w:top w:val="nil"/>
              <w:left w:val="nil"/>
              <w:bottom w:val="single" w:sz="4" w:space="0" w:color="FFFFFF"/>
              <w:right w:val="single" w:sz="4" w:space="0" w:color="00B0F0"/>
            </w:tcBorders>
            <w:shd w:val="clear" w:color="000000" w:fill="FFFFFF"/>
            <w:hideMark/>
          </w:tcPr>
          <w:p w14:paraId="035BE639" w14:textId="02C4BC09" w:rsidR="00A456D5" w:rsidRPr="00A456D5" w:rsidRDefault="004211B7" w:rsidP="00A456D5">
            <w:pPr>
              <w:spacing w:after="0"/>
              <w:jc w:val="center"/>
              <w:rPr>
                <w:rFonts w:ascii="Century Gothic" w:hAnsi="Century Gothic"/>
                <w:sz w:val="24"/>
              </w:rPr>
            </w:pPr>
            <w:r>
              <w:rPr>
                <w:rFonts w:ascii="Century Gothic" w:hAnsi="Century Gothic"/>
                <w:sz w:val="24"/>
              </w:rPr>
              <w:t>$877</w:t>
            </w:r>
          </w:p>
        </w:tc>
        <w:tc>
          <w:tcPr>
            <w:tcW w:w="1513" w:type="dxa"/>
            <w:tcBorders>
              <w:top w:val="nil"/>
              <w:left w:val="nil"/>
              <w:bottom w:val="single" w:sz="4" w:space="0" w:color="FFFFFF"/>
              <w:right w:val="single" w:sz="4" w:space="0" w:color="00B0F0"/>
            </w:tcBorders>
            <w:shd w:val="clear" w:color="000000" w:fill="FFFFFF"/>
            <w:hideMark/>
          </w:tcPr>
          <w:p w14:paraId="779BB819" w14:textId="7A45345E" w:rsidR="00A456D5" w:rsidRPr="00A456D5" w:rsidRDefault="004211B7" w:rsidP="00A456D5">
            <w:pPr>
              <w:spacing w:after="0"/>
              <w:jc w:val="center"/>
              <w:rPr>
                <w:rFonts w:ascii="Century Gothic" w:hAnsi="Century Gothic"/>
                <w:sz w:val="24"/>
              </w:rPr>
            </w:pPr>
            <w:r>
              <w:rPr>
                <w:rFonts w:ascii="Century Gothic" w:hAnsi="Century Gothic"/>
                <w:sz w:val="24"/>
              </w:rPr>
              <w:t>$356</w:t>
            </w:r>
          </w:p>
        </w:tc>
      </w:tr>
    </w:tbl>
    <w:p w14:paraId="1540B63B" w14:textId="77777777" w:rsidR="006A2182" w:rsidRDefault="006A2182" w:rsidP="00825212">
      <w:pPr>
        <w:pStyle w:val="Sinespaciado"/>
        <w:jc w:val="both"/>
        <w:rPr>
          <w:rFonts w:ascii="Century Gothic" w:hAnsi="Century Gothic"/>
          <w:color w:val="002060"/>
          <w:sz w:val="24"/>
          <w:szCs w:val="24"/>
          <w:lang w:val="es-CO"/>
        </w:rPr>
      </w:pPr>
    </w:p>
    <w:p w14:paraId="6E9BB9EA" w14:textId="77777777" w:rsidR="005D4343" w:rsidRPr="00ED6EFC" w:rsidRDefault="005D4343" w:rsidP="00733DE2">
      <w:pPr>
        <w:pStyle w:val="Sinespaciado"/>
        <w:ind w:left="-567"/>
        <w:jc w:val="both"/>
        <w:rPr>
          <w:rFonts w:ascii="Century Gothic" w:hAnsi="Century Gothic"/>
          <w:color w:val="002060"/>
          <w:sz w:val="24"/>
          <w:szCs w:val="24"/>
          <w:lang w:val="es-CO"/>
        </w:rPr>
      </w:pPr>
    </w:p>
    <w:tbl>
      <w:tblPr>
        <w:tblW w:w="9214" w:type="dxa"/>
        <w:jc w:val="center"/>
        <w:tblCellMar>
          <w:left w:w="70" w:type="dxa"/>
          <w:right w:w="70" w:type="dxa"/>
        </w:tblCellMar>
        <w:tblLook w:val="04A0" w:firstRow="1" w:lastRow="0" w:firstColumn="1" w:lastColumn="0" w:noHBand="0" w:noVBand="1"/>
      </w:tblPr>
      <w:tblGrid>
        <w:gridCol w:w="2835"/>
        <w:gridCol w:w="1490"/>
        <w:gridCol w:w="4889"/>
      </w:tblGrid>
      <w:tr w:rsidR="003E1FE7" w:rsidRPr="00ED6EFC" w14:paraId="75071611" w14:textId="77777777" w:rsidTr="003F0357">
        <w:trPr>
          <w:trHeight w:val="556"/>
          <w:jc w:val="center"/>
        </w:trPr>
        <w:tc>
          <w:tcPr>
            <w:tcW w:w="9214" w:type="dxa"/>
            <w:gridSpan w:val="3"/>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673846F5" w14:textId="6490AAAB" w:rsidR="006A2182" w:rsidRPr="00ED6EFC" w:rsidRDefault="004211B7" w:rsidP="006A2182">
            <w:pPr>
              <w:spacing w:after="0" w:line="240" w:lineRule="auto"/>
              <w:jc w:val="center"/>
              <w:rPr>
                <w:rFonts w:ascii="Century Gothic" w:eastAsia="Times New Roman" w:hAnsi="Century Gothic" w:cs="Times New Roman"/>
                <w:b/>
                <w:bCs/>
                <w:color w:val="000000"/>
                <w:sz w:val="32"/>
                <w:szCs w:val="32"/>
                <w:lang w:val="es-CO" w:eastAsia="es-ES"/>
              </w:rPr>
            </w:pPr>
            <w:r>
              <w:rPr>
                <w:rFonts w:ascii="Century Gothic" w:eastAsia="Times New Roman" w:hAnsi="Century Gothic" w:cs="Times New Roman"/>
                <w:b/>
                <w:bCs/>
                <w:color w:val="000000"/>
                <w:sz w:val="32"/>
                <w:szCs w:val="32"/>
                <w:lang w:val="es-CO" w:eastAsia="es-ES"/>
              </w:rPr>
              <w:t>INFANT FARE</w:t>
            </w:r>
          </w:p>
        </w:tc>
      </w:tr>
      <w:tr w:rsidR="003E1FE7" w:rsidRPr="00ED6EFC" w14:paraId="0958116F" w14:textId="77777777" w:rsidTr="003F0357">
        <w:trPr>
          <w:trHeight w:val="408"/>
          <w:jc w:val="center"/>
        </w:trPr>
        <w:tc>
          <w:tcPr>
            <w:tcW w:w="2835" w:type="dxa"/>
            <w:tcBorders>
              <w:top w:val="nil"/>
              <w:left w:val="single" w:sz="4" w:space="0" w:color="00B0F0"/>
              <w:bottom w:val="single" w:sz="4" w:space="0" w:color="FFFFFF"/>
              <w:right w:val="single" w:sz="4" w:space="0" w:color="00B0F0"/>
            </w:tcBorders>
            <w:shd w:val="clear" w:color="000000" w:fill="00B0F0"/>
            <w:vAlign w:val="center"/>
            <w:hideMark/>
          </w:tcPr>
          <w:p w14:paraId="2BE68E0D" w14:textId="71D8A9D4" w:rsidR="003E1FE7" w:rsidRPr="00ED6EFC" w:rsidRDefault="004211B7" w:rsidP="003E1FE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AGE</w:t>
            </w:r>
          </w:p>
        </w:tc>
        <w:tc>
          <w:tcPr>
            <w:tcW w:w="1490" w:type="dxa"/>
            <w:tcBorders>
              <w:top w:val="nil"/>
              <w:left w:val="nil"/>
              <w:bottom w:val="single" w:sz="4" w:space="0" w:color="FFFFFF"/>
              <w:right w:val="single" w:sz="4" w:space="0" w:color="00B0F0"/>
            </w:tcBorders>
            <w:shd w:val="clear" w:color="000000" w:fill="00B0F0"/>
            <w:vAlign w:val="center"/>
            <w:hideMark/>
          </w:tcPr>
          <w:p w14:paraId="46E45693" w14:textId="6436D490" w:rsidR="003E1FE7" w:rsidRPr="00ED6EFC" w:rsidRDefault="004211B7" w:rsidP="003E1FE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PRICE</w:t>
            </w:r>
          </w:p>
        </w:tc>
        <w:tc>
          <w:tcPr>
            <w:tcW w:w="4889" w:type="dxa"/>
            <w:tcBorders>
              <w:top w:val="single" w:sz="4" w:space="0" w:color="FFFFFF"/>
              <w:left w:val="nil"/>
              <w:bottom w:val="single" w:sz="4" w:space="0" w:color="FFFFFF"/>
              <w:right w:val="single" w:sz="4" w:space="0" w:color="00B0F0"/>
            </w:tcBorders>
            <w:shd w:val="clear" w:color="000000" w:fill="00B0F0"/>
            <w:vAlign w:val="center"/>
            <w:hideMark/>
          </w:tcPr>
          <w:p w14:paraId="40DA14AD" w14:textId="1B033E6F" w:rsidR="003E1FE7" w:rsidRPr="00ED6EFC" w:rsidRDefault="004211B7" w:rsidP="003E1FE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INCLUDE</w:t>
            </w:r>
          </w:p>
        </w:tc>
      </w:tr>
      <w:tr w:rsidR="003E1FE7" w:rsidRPr="00ED6EFC" w14:paraId="300D8F99" w14:textId="77777777" w:rsidTr="003F0357">
        <w:trPr>
          <w:trHeight w:val="315"/>
          <w:jc w:val="center"/>
        </w:trPr>
        <w:tc>
          <w:tcPr>
            <w:tcW w:w="2835" w:type="dxa"/>
            <w:tcBorders>
              <w:top w:val="nil"/>
              <w:left w:val="single" w:sz="4" w:space="0" w:color="00B0F0"/>
              <w:bottom w:val="single" w:sz="4" w:space="0" w:color="FFFFFF"/>
              <w:right w:val="single" w:sz="4" w:space="0" w:color="00B0F0"/>
            </w:tcBorders>
            <w:shd w:val="clear" w:color="000000" w:fill="FFFFFF"/>
            <w:vAlign w:val="center"/>
            <w:hideMark/>
          </w:tcPr>
          <w:p w14:paraId="12A187F9" w14:textId="3CE0D799" w:rsidR="003E1FE7" w:rsidRPr="00ED6EFC" w:rsidRDefault="004211B7" w:rsidP="003E1FE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0 a 2</w:t>
            </w:r>
          </w:p>
        </w:tc>
        <w:tc>
          <w:tcPr>
            <w:tcW w:w="1490" w:type="dxa"/>
            <w:tcBorders>
              <w:top w:val="nil"/>
              <w:left w:val="nil"/>
              <w:bottom w:val="single" w:sz="4" w:space="0" w:color="FFFFFF"/>
              <w:right w:val="single" w:sz="4" w:space="0" w:color="00B0F0"/>
            </w:tcBorders>
            <w:shd w:val="clear" w:color="000000" w:fill="FFFFFF"/>
            <w:vAlign w:val="center"/>
            <w:hideMark/>
          </w:tcPr>
          <w:p w14:paraId="59EA1B38" w14:textId="270C49D6" w:rsidR="003E1FE7" w:rsidRPr="00ED6EFC" w:rsidRDefault="004211B7" w:rsidP="004211B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$ 6</w:t>
            </w:r>
            <w:r w:rsidR="003E1FE7" w:rsidRPr="00ED6EFC">
              <w:rPr>
                <w:rFonts w:ascii="Century Gothic" w:eastAsia="Times New Roman" w:hAnsi="Century Gothic" w:cs="Times New Roman"/>
                <w:color w:val="000000"/>
                <w:sz w:val="24"/>
                <w:szCs w:val="24"/>
                <w:lang w:val="es-CO" w:eastAsia="es-ES"/>
              </w:rPr>
              <w:t xml:space="preserve"> </w:t>
            </w:r>
          </w:p>
        </w:tc>
        <w:tc>
          <w:tcPr>
            <w:tcW w:w="4889" w:type="dxa"/>
            <w:tcBorders>
              <w:top w:val="single" w:sz="4" w:space="0" w:color="FFFFFF"/>
              <w:left w:val="nil"/>
              <w:bottom w:val="single" w:sz="4" w:space="0" w:color="FFFFFF"/>
              <w:right w:val="single" w:sz="4" w:space="0" w:color="00B0F0"/>
            </w:tcBorders>
            <w:shd w:val="clear" w:color="000000" w:fill="FFFFFF"/>
            <w:vAlign w:val="center"/>
            <w:hideMark/>
          </w:tcPr>
          <w:p w14:paraId="0523234A" w14:textId="18E6FA0B" w:rsidR="003E1FE7" w:rsidRPr="00ED6EFC" w:rsidRDefault="004211B7" w:rsidP="003E1FE7">
            <w:pPr>
              <w:spacing w:after="0" w:line="240" w:lineRule="auto"/>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Medical a</w:t>
            </w:r>
            <w:r w:rsidRPr="004211B7">
              <w:rPr>
                <w:rFonts w:ascii="Century Gothic" w:eastAsia="Times New Roman" w:hAnsi="Century Gothic" w:cs="Times New Roman"/>
                <w:color w:val="000000"/>
                <w:sz w:val="24"/>
                <w:szCs w:val="24"/>
                <w:lang w:val="es-CO" w:eastAsia="es-ES"/>
              </w:rPr>
              <w:t>ssistance</w:t>
            </w:r>
          </w:p>
        </w:tc>
      </w:tr>
      <w:tr w:rsidR="003E1FE7" w:rsidRPr="004211B7" w14:paraId="2F46C6EB" w14:textId="77777777" w:rsidTr="003F0357">
        <w:trPr>
          <w:trHeight w:val="315"/>
          <w:jc w:val="center"/>
        </w:trPr>
        <w:tc>
          <w:tcPr>
            <w:tcW w:w="2835" w:type="dxa"/>
            <w:tcBorders>
              <w:top w:val="nil"/>
              <w:left w:val="single" w:sz="4" w:space="0" w:color="00B0F0"/>
              <w:bottom w:val="single" w:sz="4" w:space="0" w:color="FFFFFF"/>
              <w:right w:val="single" w:sz="4" w:space="0" w:color="00B0F0"/>
            </w:tcBorders>
            <w:shd w:val="clear" w:color="000000" w:fill="FFFFFF"/>
            <w:vAlign w:val="center"/>
            <w:hideMark/>
          </w:tcPr>
          <w:p w14:paraId="134A9F86" w14:textId="74F708B6" w:rsidR="003E1FE7" w:rsidRPr="00ED6EFC" w:rsidRDefault="004211B7" w:rsidP="003E1FE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3 a 4</w:t>
            </w:r>
          </w:p>
        </w:tc>
        <w:tc>
          <w:tcPr>
            <w:tcW w:w="1490" w:type="dxa"/>
            <w:tcBorders>
              <w:top w:val="nil"/>
              <w:left w:val="nil"/>
              <w:bottom w:val="single" w:sz="4" w:space="0" w:color="FFFFFF"/>
              <w:right w:val="single" w:sz="4" w:space="0" w:color="00B0F0"/>
            </w:tcBorders>
            <w:shd w:val="clear" w:color="000000" w:fill="FFFFFF"/>
            <w:vAlign w:val="center"/>
            <w:hideMark/>
          </w:tcPr>
          <w:p w14:paraId="30D6A156" w14:textId="1E476E3F" w:rsidR="003E1FE7" w:rsidRPr="00ED6EFC" w:rsidRDefault="003E1FE7" w:rsidP="003E1FE7">
            <w:pPr>
              <w:spacing w:after="0" w:line="240" w:lineRule="auto"/>
              <w:jc w:val="center"/>
              <w:rPr>
                <w:rFonts w:ascii="Century Gothic" w:eastAsia="Times New Roman" w:hAnsi="Century Gothic" w:cs="Times New Roman"/>
                <w:color w:val="000000"/>
                <w:sz w:val="24"/>
                <w:szCs w:val="24"/>
                <w:lang w:val="es-CO" w:eastAsia="es-ES"/>
              </w:rPr>
            </w:pPr>
            <w:r w:rsidRPr="00ED6EFC">
              <w:rPr>
                <w:rFonts w:ascii="Century Gothic" w:eastAsia="Times New Roman" w:hAnsi="Century Gothic" w:cs="Times New Roman"/>
                <w:color w:val="000000"/>
                <w:sz w:val="24"/>
                <w:szCs w:val="24"/>
                <w:lang w:val="es-CO" w:eastAsia="es-ES"/>
              </w:rPr>
              <w:t xml:space="preserve">$ </w:t>
            </w:r>
            <w:r w:rsidR="004211B7">
              <w:rPr>
                <w:rFonts w:ascii="Century Gothic" w:eastAsia="Times New Roman" w:hAnsi="Century Gothic" w:cs="Times New Roman"/>
                <w:color w:val="000000"/>
                <w:sz w:val="24"/>
                <w:szCs w:val="24"/>
                <w:lang w:val="es-CO" w:eastAsia="es-ES"/>
              </w:rPr>
              <w:t>45</w:t>
            </w:r>
            <w:r w:rsidRPr="00ED6EFC">
              <w:rPr>
                <w:rFonts w:ascii="Century Gothic" w:eastAsia="Times New Roman" w:hAnsi="Century Gothic" w:cs="Times New Roman"/>
                <w:color w:val="000000"/>
                <w:sz w:val="24"/>
                <w:szCs w:val="24"/>
                <w:lang w:val="es-CO" w:eastAsia="es-ES"/>
              </w:rPr>
              <w:t xml:space="preserve"> </w:t>
            </w:r>
          </w:p>
        </w:tc>
        <w:tc>
          <w:tcPr>
            <w:tcW w:w="4889" w:type="dxa"/>
            <w:tcBorders>
              <w:top w:val="single" w:sz="4" w:space="0" w:color="FFFFFF"/>
              <w:left w:val="nil"/>
              <w:bottom w:val="single" w:sz="4" w:space="0" w:color="FFFFFF"/>
              <w:right w:val="single" w:sz="4" w:space="0" w:color="00B0F0"/>
            </w:tcBorders>
            <w:shd w:val="clear" w:color="000000" w:fill="FFFFFF"/>
            <w:vAlign w:val="center"/>
            <w:hideMark/>
          </w:tcPr>
          <w:p w14:paraId="34F828EC" w14:textId="56819066" w:rsidR="003E1FE7" w:rsidRPr="004211B7" w:rsidRDefault="004211B7" w:rsidP="006A2182">
            <w:pPr>
              <w:spacing w:after="0" w:line="240" w:lineRule="auto"/>
              <w:rPr>
                <w:rFonts w:ascii="Century Gothic" w:eastAsia="Times New Roman" w:hAnsi="Century Gothic" w:cs="Times New Roman"/>
                <w:color w:val="000000"/>
                <w:sz w:val="24"/>
                <w:szCs w:val="24"/>
                <w:lang w:val="en-US" w:eastAsia="es-ES"/>
              </w:rPr>
            </w:pPr>
            <w:r w:rsidRPr="004211B7">
              <w:rPr>
                <w:rFonts w:ascii="Century Gothic" w:eastAsia="Times New Roman" w:hAnsi="Century Gothic" w:cs="Times New Roman"/>
                <w:color w:val="000000"/>
                <w:sz w:val="24"/>
                <w:szCs w:val="24"/>
                <w:lang w:val="en-US" w:eastAsia="es-ES"/>
              </w:rPr>
              <w:t>Medical assistance, attraction tickets, and transportation</w:t>
            </w:r>
          </w:p>
        </w:tc>
      </w:tr>
    </w:tbl>
    <w:p w14:paraId="4949EF66" w14:textId="77777777" w:rsidR="006A2182" w:rsidRPr="004211B7" w:rsidRDefault="006A2182" w:rsidP="006A2182">
      <w:pPr>
        <w:spacing w:after="0"/>
        <w:ind w:left="-567"/>
        <w:jc w:val="center"/>
        <w:rPr>
          <w:rFonts w:ascii="Century Gothic" w:hAnsi="Century Gothic" w:cstheme="minorHAnsi"/>
          <w:color w:val="1F497D" w:themeColor="text2"/>
          <w:sz w:val="24"/>
          <w:szCs w:val="24"/>
          <w:lang w:val="en-US" w:eastAsia="es-ES"/>
        </w:rPr>
      </w:pPr>
    </w:p>
    <w:p w14:paraId="16686C3F" w14:textId="77777777" w:rsidR="004211B7" w:rsidRPr="004211B7" w:rsidRDefault="00733DE2" w:rsidP="004211B7">
      <w:pPr>
        <w:spacing w:after="0"/>
        <w:ind w:left="-900"/>
        <w:jc w:val="center"/>
        <w:rPr>
          <w:rFonts w:ascii="Century Gothic" w:hAnsi="Century Gothic" w:cstheme="minorHAnsi"/>
          <w:color w:val="1F497D" w:themeColor="text2"/>
          <w:szCs w:val="24"/>
          <w:lang w:val="en-US" w:eastAsia="es-ES"/>
        </w:rPr>
      </w:pPr>
      <w:r w:rsidRPr="004211B7">
        <w:rPr>
          <w:rFonts w:ascii="Century Gothic" w:hAnsi="Century Gothic" w:cstheme="minorHAnsi"/>
          <w:color w:val="1F497D" w:themeColor="text2"/>
          <w:sz w:val="24"/>
          <w:szCs w:val="24"/>
          <w:lang w:val="en-US" w:eastAsia="es-ES"/>
        </w:rPr>
        <w:br/>
      </w:r>
      <w:r w:rsidR="004211B7" w:rsidRPr="004211B7">
        <w:rPr>
          <w:rFonts w:ascii="Century Gothic" w:hAnsi="Century Gothic" w:cstheme="minorHAnsi"/>
          <w:color w:val="1F497D" w:themeColor="text2"/>
          <w:szCs w:val="24"/>
          <w:lang w:val="en-US" w:eastAsia="es-ES"/>
        </w:rPr>
        <w:t>*Dinner with a glass of wine applies to SUPERIOR and SUPERIOR DELUXE accommodations.*</w:t>
      </w:r>
    </w:p>
    <w:p w14:paraId="3F0D6ADA" w14:textId="77777777" w:rsidR="004211B7" w:rsidRPr="004211B7" w:rsidRDefault="004211B7" w:rsidP="004211B7">
      <w:pPr>
        <w:spacing w:after="0"/>
        <w:ind w:left="-900"/>
        <w:jc w:val="center"/>
        <w:rPr>
          <w:rFonts w:ascii="Century Gothic" w:hAnsi="Century Gothic" w:cstheme="minorHAnsi"/>
          <w:color w:val="1F497D" w:themeColor="text2"/>
          <w:szCs w:val="24"/>
          <w:lang w:val="en-US" w:eastAsia="es-ES"/>
        </w:rPr>
      </w:pPr>
      <w:r w:rsidRPr="004211B7">
        <w:rPr>
          <w:rFonts w:ascii="Century Gothic" w:hAnsi="Century Gothic" w:cstheme="minorHAnsi"/>
          <w:color w:val="1F497D" w:themeColor="text2"/>
          <w:szCs w:val="24"/>
          <w:lang w:val="en-US" w:eastAsia="es-ES"/>
        </w:rPr>
        <w:t>*All services additional to accommodations will be operated directly by the agency.*</w:t>
      </w:r>
    </w:p>
    <w:p w14:paraId="00C90F5B" w14:textId="77777777" w:rsidR="004211B7" w:rsidRPr="004211B7" w:rsidRDefault="004211B7" w:rsidP="004211B7">
      <w:pPr>
        <w:spacing w:after="0"/>
        <w:ind w:left="-900"/>
        <w:jc w:val="center"/>
        <w:rPr>
          <w:rFonts w:ascii="Century Gothic" w:hAnsi="Century Gothic" w:cstheme="minorHAnsi"/>
          <w:color w:val="1F497D" w:themeColor="text2"/>
          <w:szCs w:val="24"/>
          <w:lang w:val="en-US" w:eastAsia="es-ES"/>
        </w:rPr>
      </w:pPr>
      <w:r w:rsidRPr="004211B7">
        <w:rPr>
          <w:rFonts w:ascii="Century Gothic" w:hAnsi="Century Gothic" w:cstheme="minorHAnsi"/>
          <w:color w:val="1F497D" w:themeColor="text2"/>
          <w:szCs w:val="24"/>
          <w:lang w:val="en-US" w:eastAsia="es-ES"/>
        </w:rPr>
        <w:t>*Exclusive transportation supplement for 1-4 people: $800,000*</w:t>
      </w:r>
    </w:p>
    <w:p w14:paraId="3C5EC796" w14:textId="77777777" w:rsidR="004211B7" w:rsidRPr="004211B7" w:rsidRDefault="004211B7" w:rsidP="004211B7">
      <w:pPr>
        <w:spacing w:after="0"/>
        <w:ind w:left="-900"/>
        <w:jc w:val="center"/>
        <w:rPr>
          <w:rFonts w:ascii="Century Gothic" w:hAnsi="Century Gothic" w:cstheme="minorHAnsi"/>
          <w:color w:val="1F497D" w:themeColor="text2"/>
          <w:szCs w:val="24"/>
          <w:lang w:val="en-US" w:eastAsia="es-ES"/>
        </w:rPr>
      </w:pPr>
      <w:r w:rsidRPr="004211B7">
        <w:rPr>
          <w:rFonts w:ascii="Century Gothic" w:hAnsi="Century Gothic" w:cstheme="minorHAnsi"/>
          <w:color w:val="1F497D" w:themeColor="text2"/>
          <w:szCs w:val="24"/>
          <w:lang w:val="en-US" w:eastAsia="es-ES"/>
        </w:rPr>
        <w:t>*When the Visiting Santander Plan coincides with a long weekend, all nights in Bucaramanga are confirmed*</w:t>
      </w:r>
    </w:p>
    <w:p w14:paraId="0EB3BCBE" w14:textId="1B1BA1CF" w:rsidR="006A2182" w:rsidRPr="004211B7" w:rsidRDefault="004211B7" w:rsidP="004211B7">
      <w:pPr>
        <w:spacing w:after="0"/>
        <w:ind w:left="-900"/>
        <w:jc w:val="center"/>
        <w:rPr>
          <w:rFonts w:ascii="Century Gothic" w:hAnsi="Century Gothic" w:cstheme="minorHAnsi"/>
          <w:color w:val="1F497D" w:themeColor="text2"/>
          <w:szCs w:val="24"/>
          <w:lang w:val="en-US" w:eastAsia="es-ES"/>
        </w:rPr>
      </w:pPr>
      <w:r w:rsidRPr="004211B7">
        <w:rPr>
          <w:rFonts w:ascii="Century Gothic" w:hAnsi="Century Gothic" w:cstheme="minorHAnsi"/>
          <w:color w:val="1F497D" w:themeColor="text2"/>
          <w:szCs w:val="24"/>
          <w:lang w:val="en-US" w:eastAsia="es-ES"/>
        </w:rPr>
        <w:t>*All departures are regular (excursion type)*</w:t>
      </w:r>
    </w:p>
    <w:p w14:paraId="205C73EE" w14:textId="77777777" w:rsidR="003E1FE7" w:rsidRPr="004211B7" w:rsidRDefault="003E1FE7" w:rsidP="009F6687">
      <w:pPr>
        <w:spacing w:after="0" w:line="240" w:lineRule="auto"/>
        <w:jc w:val="center"/>
        <w:rPr>
          <w:rFonts w:ascii="Century Gothic" w:hAnsi="Century Gothic" w:cstheme="minorHAnsi"/>
          <w:sz w:val="24"/>
          <w:szCs w:val="24"/>
          <w:lang w:val="en-US" w:eastAsia="es-ES"/>
        </w:rPr>
      </w:pPr>
    </w:p>
    <w:p w14:paraId="241E6E0C" w14:textId="3F74484B" w:rsidR="00733DE2" w:rsidRPr="004211B7" w:rsidRDefault="004211B7" w:rsidP="00733DE2">
      <w:pPr>
        <w:spacing w:after="0"/>
        <w:ind w:left="-567"/>
        <w:jc w:val="center"/>
        <w:rPr>
          <w:rFonts w:ascii="Century Gothic" w:hAnsi="Century Gothic" w:cstheme="minorHAnsi"/>
          <w:caps/>
          <w:color w:val="1F497D" w:themeColor="text2"/>
          <w:szCs w:val="24"/>
          <w:u w:val="single"/>
          <w:lang w:val="en-US"/>
        </w:rPr>
      </w:pPr>
      <w:r w:rsidRPr="004211B7">
        <w:rPr>
          <w:rFonts w:ascii="Century Gothic" w:hAnsi="Century Gothic" w:cstheme="minorHAnsi"/>
          <w:b/>
          <w:color w:val="FF0000"/>
          <w:sz w:val="24"/>
          <w:szCs w:val="24"/>
          <w:lang w:val="en-US" w:eastAsia="es-ES"/>
        </w:rPr>
        <w:t>*Infant fare NOT commissionable*</w:t>
      </w:r>
    </w:p>
    <w:p w14:paraId="3E7079BB" w14:textId="77777777" w:rsidR="00733DE2" w:rsidRPr="004211B7" w:rsidRDefault="00733DE2" w:rsidP="00733DE2">
      <w:pPr>
        <w:spacing w:after="0"/>
        <w:ind w:left="-567"/>
        <w:jc w:val="center"/>
        <w:rPr>
          <w:rFonts w:ascii="Century Gothic" w:hAnsi="Century Gothic" w:cstheme="minorHAnsi"/>
          <w:caps/>
          <w:color w:val="1F497D" w:themeColor="text2"/>
          <w:sz w:val="24"/>
          <w:szCs w:val="24"/>
          <w:u w:val="single"/>
          <w:lang w:val="en-US"/>
        </w:rPr>
      </w:pPr>
    </w:p>
    <w:p w14:paraId="7BFADDB0" w14:textId="77777777" w:rsidR="003E1FE7" w:rsidRPr="004211B7" w:rsidRDefault="003E1FE7" w:rsidP="003F0357">
      <w:pPr>
        <w:spacing w:after="0"/>
        <w:ind w:left="-360"/>
        <w:jc w:val="center"/>
        <w:rPr>
          <w:rFonts w:ascii="Century Gothic" w:hAnsi="Century Gothic" w:cstheme="minorHAnsi"/>
          <w:caps/>
          <w:color w:val="1F497D" w:themeColor="text2"/>
          <w:sz w:val="24"/>
          <w:szCs w:val="24"/>
          <w:u w:val="single"/>
          <w:lang w:val="en-US"/>
        </w:rPr>
      </w:pPr>
    </w:p>
    <w:p w14:paraId="3D510366" w14:textId="33BDB5D4" w:rsidR="00733DE2" w:rsidRDefault="004211B7" w:rsidP="009F6687">
      <w:pPr>
        <w:spacing w:after="0" w:line="240" w:lineRule="auto"/>
        <w:jc w:val="center"/>
        <w:rPr>
          <w:rFonts w:ascii="Century Gothic" w:hAnsi="Century Gothic" w:cstheme="minorHAnsi"/>
          <w:b/>
          <w:color w:val="548DD4" w:themeColor="text2" w:themeTint="99"/>
          <w:sz w:val="28"/>
          <w:szCs w:val="24"/>
          <w:lang w:val="en-US" w:eastAsia="es-ES"/>
        </w:rPr>
      </w:pPr>
      <w:r w:rsidRPr="004211B7">
        <w:rPr>
          <w:rFonts w:ascii="Century Gothic" w:hAnsi="Century Gothic" w:cstheme="minorHAnsi"/>
          <w:b/>
          <w:color w:val="548DD4" w:themeColor="text2" w:themeTint="99"/>
          <w:sz w:val="28"/>
          <w:szCs w:val="24"/>
          <w:lang w:val="en-US" w:eastAsia="es-ES"/>
        </w:rPr>
        <w:t>RECOMMENDATIONS DURING THE TOUR</w:t>
      </w:r>
    </w:p>
    <w:p w14:paraId="0FF551EC" w14:textId="77777777" w:rsidR="004211B7" w:rsidRPr="004211B7" w:rsidRDefault="004211B7" w:rsidP="009F6687">
      <w:pPr>
        <w:spacing w:after="0" w:line="240" w:lineRule="auto"/>
        <w:jc w:val="center"/>
        <w:rPr>
          <w:rFonts w:ascii="Century Gothic" w:eastAsia="Times New Roman" w:hAnsi="Century Gothic" w:cs="Arial"/>
          <w:color w:val="222222"/>
          <w:sz w:val="24"/>
          <w:szCs w:val="24"/>
          <w:lang w:val="en-US" w:eastAsia="es-AR"/>
        </w:rPr>
      </w:pPr>
    </w:p>
    <w:p w14:paraId="67FC3B77" w14:textId="7C5EB7E7" w:rsidR="00733DE2" w:rsidRPr="004211B7" w:rsidRDefault="004211B7" w:rsidP="009F6687">
      <w:pPr>
        <w:spacing w:after="0" w:line="240" w:lineRule="auto"/>
        <w:jc w:val="both"/>
        <w:rPr>
          <w:rFonts w:ascii="Century Gothic" w:hAnsi="Century Gothic" w:cstheme="minorHAnsi"/>
          <w:sz w:val="24"/>
          <w:szCs w:val="24"/>
          <w:lang w:val="en-US" w:eastAsia="es-ES"/>
        </w:rPr>
      </w:pPr>
      <w:r w:rsidRPr="004211B7">
        <w:rPr>
          <w:rFonts w:ascii="Century Gothic" w:hAnsi="Century Gothic" w:cstheme="minorHAnsi"/>
          <w:sz w:val="24"/>
          <w:szCs w:val="24"/>
          <w:lang w:val="en-US" w:eastAsia="es-ES"/>
        </w:rPr>
        <w:t>To ensure you enjoy your experience to the fullest on this tour, we would like to share the following recommendations with you</w:t>
      </w:r>
      <w:r w:rsidR="00733DE2" w:rsidRPr="004211B7">
        <w:rPr>
          <w:rFonts w:ascii="Century Gothic" w:hAnsi="Century Gothic" w:cstheme="minorHAnsi"/>
          <w:sz w:val="24"/>
          <w:szCs w:val="24"/>
          <w:lang w:val="en-US" w:eastAsia="es-ES"/>
        </w:rPr>
        <w:t>:</w:t>
      </w:r>
    </w:p>
    <w:p w14:paraId="52823526" w14:textId="77777777" w:rsidR="00733DE2" w:rsidRPr="004211B7" w:rsidRDefault="009F6687" w:rsidP="009F6687">
      <w:pPr>
        <w:tabs>
          <w:tab w:val="left" w:pos="1329"/>
          <w:tab w:val="left" w:pos="3171"/>
          <w:tab w:val="center" w:pos="5020"/>
        </w:tabs>
        <w:spacing w:after="0" w:line="240" w:lineRule="auto"/>
        <w:ind w:left="284"/>
        <w:rPr>
          <w:rFonts w:ascii="Century Gothic" w:hAnsi="Century Gothic" w:cstheme="minorHAnsi"/>
          <w:sz w:val="24"/>
          <w:szCs w:val="24"/>
          <w:lang w:val="en-US" w:eastAsia="es-ES"/>
        </w:rPr>
      </w:pPr>
      <w:r w:rsidRPr="004211B7">
        <w:rPr>
          <w:rFonts w:ascii="Century Gothic" w:hAnsi="Century Gothic" w:cstheme="minorHAnsi"/>
          <w:sz w:val="24"/>
          <w:szCs w:val="24"/>
          <w:lang w:val="en-US" w:eastAsia="es-ES"/>
        </w:rPr>
        <w:tab/>
      </w:r>
      <w:r w:rsidRPr="004211B7">
        <w:rPr>
          <w:rFonts w:ascii="Century Gothic" w:hAnsi="Century Gothic" w:cstheme="minorHAnsi"/>
          <w:sz w:val="24"/>
          <w:szCs w:val="24"/>
          <w:lang w:val="en-US" w:eastAsia="es-ES"/>
        </w:rPr>
        <w:tab/>
      </w:r>
      <w:r w:rsidRPr="004211B7">
        <w:rPr>
          <w:rFonts w:ascii="Century Gothic" w:hAnsi="Century Gothic" w:cstheme="minorHAnsi"/>
          <w:sz w:val="24"/>
          <w:szCs w:val="24"/>
          <w:lang w:val="en-US" w:eastAsia="es-ES"/>
        </w:rPr>
        <w:tab/>
      </w:r>
      <w:r w:rsidR="00733DE2" w:rsidRPr="004211B7">
        <w:rPr>
          <w:rFonts w:ascii="Century Gothic" w:hAnsi="Century Gothic" w:cstheme="minorHAnsi"/>
          <w:sz w:val="24"/>
          <w:szCs w:val="24"/>
          <w:lang w:val="en-US" w:eastAsia="es-ES"/>
        </w:rPr>
        <w:t> </w:t>
      </w:r>
    </w:p>
    <w:p w14:paraId="6B782CCD" w14:textId="77777777" w:rsidR="004211B7" w:rsidRPr="004211B7" w:rsidRDefault="004211B7" w:rsidP="004211B7">
      <w:pPr>
        <w:pStyle w:val="Sinespaciado"/>
        <w:numPr>
          <w:ilvl w:val="0"/>
          <w:numId w:val="44"/>
        </w:numPr>
        <w:jc w:val="both"/>
        <w:rPr>
          <w:rFonts w:ascii="Century Gothic" w:hAnsi="Century Gothic" w:cstheme="minorHAnsi"/>
          <w:sz w:val="24"/>
          <w:szCs w:val="24"/>
          <w:lang w:val="es-CO"/>
        </w:rPr>
      </w:pPr>
      <w:r w:rsidRPr="004211B7">
        <w:rPr>
          <w:rFonts w:ascii="Century Gothic" w:hAnsi="Century Gothic" w:cstheme="minorHAnsi"/>
          <w:sz w:val="24"/>
          <w:szCs w:val="24"/>
          <w:lang w:val="es-CO"/>
        </w:rPr>
        <w:t>Bring sunscreen</w:t>
      </w:r>
    </w:p>
    <w:p w14:paraId="7C5BA0BE" w14:textId="761F405E" w:rsidR="004211B7" w:rsidRPr="004211B7" w:rsidRDefault="004211B7" w:rsidP="004211B7">
      <w:pPr>
        <w:pStyle w:val="Sinespaciado"/>
        <w:numPr>
          <w:ilvl w:val="0"/>
          <w:numId w:val="44"/>
        </w:numPr>
        <w:jc w:val="both"/>
        <w:rPr>
          <w:rFonts w:ascii="Century Gothic" w:hAnsi="Century Gothic" w:cstheme="minorHAnsi"/>
          <w:sz w:val="24"/>
          <w:szCs w:val="24"/>
          <w:lang w:val="en-US"/>
        </w:rPr>
      </w:pPr>
      <w:r w:rsidRPr="004211B7">
        <w:rPr>
          <w:rFonts w:ascii="Century Gothic" w:hAnsi="Century Gothic" w:cstheme="minorHAnsi"/>
          <w:sz w:val="24"/>
          <w:szCs w:val="24"/>
          <w:lang w:val="en-US"/>
        </w:rPr>
        <w:t>Bring a cap or hat</w:t>
      </w:r>
    </w:p>
    <w:p w14:paraId="623284FE" w14:textId="2D74F2FC" w:rsidR="004211B7" w:rsidRPr="004211B7" w:rsidRDefault="004211B7" w:rsidP="004211B7">
      <w:pPr>
        <w:pStyle w:val="Sinespaciado"/>
        <w:numPr>
          <w:ilvl w:val="0"/>
          <w:numId w:val="44"/>
        </w:numPr>
        <w:jc w:val="both"/>
        <w:rPr>
          <w:rFonts w:ascii="Century Gothic" w:hAnsi="Century Gothic" w:cstheme="minorHAnsi"/>
          <w:sz w:val="24"/>
          <w:szCs w:val="24"/>
          <w:lang w:val="en-US"/>
        </w:rPr>
      </w:pPr>
      <w:r w:rsidRPr="004211B7">
        <w:rPr>
          <w:rFonts w:ascii="Century Gothic" w:hAnsi="Century Gothic" w:cstheme="minorHAnsi"/>
          <w:sz w:val="24"/>
          <w:szCs w:val="24"/>
          <w:lang w:val="en-US"/>
        </w:rPr>
        <w:t>Bring cool clothing and comfortable shoes</w:t>
      </w:r>
    </w:p>
    <w:p w14:paraId="4724FABC" w14:textId="41E5DCC8" w:rsidR="004211B7" w:rsidRPr="004211B7" w:rsidRDefault="004211B7" w:rsidP="004211B7">
      <w:pPr>
        <w:pStyle w:val="Sinespaciado"/>
        <w:numPr>
          <w:ilvl w:val="0"/>
          <w:numId w:val="44"/>
        </w:numPr>
        <w:jc w:val="both"/>
        <w:rPr>
          <w:rFonts w:ascii="Century Gothic" w:hAnsi="Century Gothic" w:cstheme="minorHAnsi"/>
          <w:sz w:val="24"/>
          <w:szCs w:val="24"/>
          <w:lang w:val="en-US"/>
        </w:rPr>
      </w:pPr>
      <w:r w:rsidRPr="004211B7">
        <w:rPr>
          <w:rFonts w:ascii="Century Gothic" w:hAnsi="Century Gothic" w:cstheme="minorHAnsi"/>
          <w:sz w:val="24"/>
          <w:szCs w:val="24"/>
          <w:lang w:val="en-US"/>
        </w:rPr>
        <w:t>Bring a swimsuit to enter the water park</w:t>
      </w:r>
    </w:p>
    <w:p w14:paraId="70B3DECD" w14:textId="5804C3C3" w:rsidR="004211B7" w:rsidRPr="004211B7" w:rsidRDefault="004211B7" w:rsidP="004211B7">
      <w:pPr>
        <w:pStyle w:val="Sinespaciado"/>
        <w:numPr>
          <w:ilvl w:val="0"/>
          <w:numId w:val="44"/>
        </w:numPr>
        <w:jc w:val="both"/>
        <w:rPr>
          <w:rFonts w:ascii="Century Gothic" w:hAnsi="Century Gothic" w:cstheme="minorHAnsi"/>
          <w:sz w:val="24"/>
          <w:szCs w:val="24"/>
          <w:lang w:val="en-US"/>
        </w:rPr>
      </w:pPr>
      <w:r w:rsidRPr="004211B7">
        <w:rPr>
          <w:rFonts w:ascii="Century Gothic" w:hAnsi="Century Gothic" w:cstheme="minorHAnsi"/>
          <w:sz w:val="24"/>
          <w:szCs w:val="24"/>
          <w:lang w:val="en-US"/>
        </w:rPr>
        <w:t>Bring a change of clothes for after the torrentismo (additional cost)</w:t>
      </w:r>
    </w:p>
    <w:p w14:paraId="3F775CE1" w14:textId="3F51455C" w:rsidR="004211B7" w:rsidRPr="004211B7" w:rsidRDefault="004211B7" w:rsidP="004211B7">
      <w:pPr>
        <w:pStyle w:val="Sinespaciado"/>
        <w:numPr>
          <w:ilvl w:val="0"/>
          <w:numId w:val="44"/>
        </w:numPr>
        <w:jc w:val="both"/>
        <w:rPr>
          <w:rFonts w:ascii="Century Gothic" w:hAnsi="Century Gothic" w:cstheme="minorHAnsi"/>
          <w:sz w:val="24"/>
          <w:szCs w:val="24"/>
          <w:lang w:val="en-US"/>
        </w:rPr>
      </w:pPr>
      <w:r w:rsidRPr="004211B7">
        <w:rPr>
          <w:rFonts w:ascii="Century Gothic" w:hAnsi="Century Gothic" w:cstheme="minorHAnsi"/>
          <w:sz w:val="24"/>
          <w:szCs w:val="24"/>
          <w:lang w:val="en-US"/>
        </w:rPr>
        <w:t>Driver's license to enter the buggies (additional cost)</w:t>
      </w:r>
    </w:p>
    <w:p w14:paraId="6132E7B2" w14:textId="19E43DF2" w:rsidR="004211B7" w:rsidRPr="004211B7" w:rsidRDefault="004211B7" w:rsidP="004211B7">
      <w:pPr>
        <w:pStyle w:val="Sinespaciado"/>
        <w:numPr>
          <w:ilvl w:val="0"/>
          <w:numId w:val="44"/>
        </w:numPr>
        <w:jc w:val="both"/>
        <w:rPr>
          <w:rFonts w:ascii="Century Gothic" w:hAnsi="Century Gothic" w:cstheme="minorHAnsi"/>
          <w:sz w:val="24"/>
          <w:szCs w:val="24"/>
          <w:lang w:val="es-CO"/>
        </w:rPr>
      </w:pPr>
      <w:r w:rsidRPr="004211B7">
        <w:rPr>
          <w:rFonts w:ascii="Century Gothic" w:hAnsi="Century Gothic" w:cstheme="minorHAnsi"/>
          <w:sz w:val="24"/>
          <w:szCs w:val="24"/>
          <w:lang w:val="es-CO"/>
        </w:rPr>
        <w:t>Bring a camera</w:t>
      </w:r>
    </w:p>
    <w:p w14:paraId="78EF8E33" w14:textId="23241543" w:rsidR="004211B7" w:rsidRPr="004211B7" w:rsidRDefault="004211B7" w:rsidP="004211B7">
      <w:pPr>
        <w:pStyle w:val="Sinespaciado"/>
        <w:numPr>
          <w:ilvl w:val="0"/>
          <w:numId w:val="44"/>
        </w:numPr>
        <w:jc w:val="both"/>
        <w:rPr>
          <w:rFonts w:ascii="Century Gothic" w:hAnsi="Century Gothic" w:cstheme="minorHAnsi"/>
          <w:sz w:val="24"/>
          <w:szCs w:val="24"/>
          <w:lang w:val="es-CO"/>
        </w:rPr>
      </w:pPr>
      <w:r w:rsidRPr="004211B7">
        <w:rPr>
          <w:rFonts w:ascii="Century Gothic" w:hAnsi="Century Gothic" w:cstheme="minorHAnsi"/>
          <w:sz w:val="24"/>
          <w:szCs w:val="24"/>
          <w:lang w:val="es-CO"/>
        </w:rPr>
        <w:t>Bring water</w:t>
      </w:r>
    </w:p>
    <w:p w14:paraId="2682FFBB" w14:textId="4936BF2F" w:rsidR="00733DE2" w:rsidRPr="004211B7" w:rsidRDefault="004211B7" w:rsidP="004211B7">
      <w:pPr>
        <w:pStyle w:val="Sinespaciado"/>
        <w:numPr>
          <w:ilvl w:val="0"/>
          <w:numId w:val="44"/>
        </w:numPr>
        <w:jc w:val="both"/>
        <w:rPr>
          <w:rFonts w:ascii="Century Gothic" w:hAnsi="Century Gothic" w:cstheme="minorHAnsi"/>
          <w:sz w:val="24"/>
          <w:szCs w:val="24"/>
          <w:lang w:val="en-US"/>
        </w:rPr>
      </w:pPr>
      <w:r w:rsidRPr="004211B7">
        <w:rPr>
          <w:rFonts w:ascii="Century Gothic" w:hAnsi="Century Gothic" w:cstheme="minorHAnsi"/>
          <w:sz w:val="24"/>
          <w:szCs w:val="24"/>
          <w:lang w:val="en-US"/>
        </w:rPr>
        <w:t>To help preserve the environment, we recommend disposing of waste in a trash can</w:t>
      </w:r>
      <w:r w:rsidR="00733DE2" w:rsidRPr="004211B7">
        <w:rPr>
          <w:rFonts w:ascii="Century Gothic" w:hAnsi="Century Gothic" w:cstheme="minorHAnsi"/>
          <w:sz w:val="24"/>
          <w:szCs w:val="24"/>
          <w:lang w:val="en-US"/>
        </w:rPr>
        <w:t>.</w:t>
      </w:r>
    </w:p>
    <w:p w14:paraId="0A996614" w14:textId="77777777" w:rsidR="00733DE2" w:rsidRPr="004211B7" w:rsidRDefault="00733DE2" w:rsidP="00733DE2">
      <w:pPr>
        <w:spacing w:after="0"/>
        <w:ind w:left="-567"/>
        <w:jc w:val="center"/>
        <w:rPr>
          <w:rFonts w:ascii="Century Gothic" w:hAnsi="Century Gothic" w:cstheme="minorHAnsi"/>
          <w:color w:val="548DD4" w:themeColor="text2" w:themeTint="99"/>
          <w:sz w:val="20"/>
          <w:szCs w:val="20"/>
          <w:lang w:val="en-US"/>
        </w:rPr>
      </w:pPr>
    </w:p>
    <w:p w14:paraId="39EDC922" w14:textId="77777777" w:rsidR="006A2182" w:rsidRPr="004211B7" w:rsidRDefault="006A2182" w:rsidP="00733DE2">
      <w:pPr>
        <w:spacing w:after="0"/>
        <w:ind w:left="-567"/>
        <w:jc w:val="center"/>
        <w:rPr>
          <w:rFonts w:ascii="Century Gothic" w:hAnsi="Century Gothic" w:cstheme="minorHAnsi"/>
          <w:color w:val="548DD4" w:themeColor="text2" w:themeTint="99"/>
          <w:sz w:val="20"/>
          <w:szCs w:val="20"/>
          <w:lang w:val="en-US"/>
        </w:rPr>
      </w:pPr>
    </w:p>
    <w:p w14:paraId="7249FC35" w14:textId="500C6D7A" w:rsidR="00733DE2" w:rsidRPr="00ED6EFC" w:rsidRDefault="004211B7" w:rsidP="00733DE2">
      <w:pPr>
        <w:spacing w:after="0"/>
        <w:ind w:left="-567"/>
        <w:jc w:val="center"/>
        <w:rPr>
          <w:rFonts w:ascii="Century Gothic" w:hAnsi="Century Gothic" w:cstheme="minorHAnsi"/>
          <w:b/>
          <w:color w:val="548DD4" w:themeColor="text2" w:themeTint="99"/>
          <w:sz w:val="32"/>
          <w:szCs w:val="36"/>
          <w:lang w:val="es-CO"/>
        </w:rPr>
      </w:pPr>
      <w:r>
        <w:rPr>
          <w:rFonts w:ascii="Century Gothic" w:hAnsi="Century Gothic" w:cstheme="minorHAnsi"/>
          <w:b/>
          <w:color w:val="548DD4" w:themeColor="text2" w:themeTint="99"/>
          <w:sz w:val="32"/>
          <w:szCs w:val="36"/>
          <w:lang w:val="es-CO"/>
        </w:rPr>
        <w:lastRenderedPageBreak/>
        <w:t>HOTEL</w:t>
      </w:r>
      <w:r w:rsidR="00733DE2" w:rsidRPr="00ED6EFC">
        <w:rPr>
          <w:rFonts w:ascii="Century Gothic" w:hAnsi="Century Gothic" w:cstheme="minorHAnsi"/>
          <w:b/>
          <w:color w:val="548DD4" w:themeColor="text2" w:themeTint="99"/>
          <w:sz w:val="32"/>
          <w:szCs w:val="36"/>
          <w:lang w:val="es-CO"/>
        </w:rPr>
        <w:t>S</w:t>
      </w:r>
    </w:p>
    <w:p w14:paraId="1B5D7BCF" w14:textId="77777777" w:rsidR="006A2182" w:rsidRPr="00ED6EFC" w:rsidRDefault="009F6687" w:rsidP="00733DE2">
      <w:pPr>
        <w:spacing w:after="0"/>
        <w:ind w:left="-567"/>
        <w:jc w:val="center"/>
        <w:rPr>
          <w:rFonts w:ascii="Century Gothic" w:hAnsi="Century Gothic" w:cstheme="minorHAnsi"/>
          <w:b/>
          <w:color w:val="548DD4" w:themeColor="text2" w:themeTint="99"/>
          <w:sz w:val="32"/>
          <w:szCs w:val="36"/>
          <w:lang w:val="es-CO"/>
        </w:rPr>
      </w:pPr>
      <w:r w:rsidRPr="00ED6EFC">
        <w:rPr>
          <w:rFonts w:ascii="Century Gothic" w:hAnsi="Century Gothic" w:cstheme="minorHAnsi"/>
          <w:noProof/>
          <w:color w:val="548DD4" w:themeColor="text2" w:themeTint="99"/>
          <w:sz w:val="20"/>
          <w:szCs w:val="20"/>
          <w:lang w:val="en-US" w:eastAsia="en-US"/>
        </w:rPr>
        <w:drawing>
          <wp:anchor distT="0" distB="0" distL="114300" distR="114300" simplePos="0" relativeHeight="251658752" behindDoc="0" locked="0" layoutInCell="1" allowOverlap="1" wp14:anchorId="36272725" wp14:editId="3544EBDF">
            <wp:simplePos x="0" y="0"/>
            <wp:positionH relativeFrom="column">
              <wp:posOffset>209990</wp:posOffset>
            </wp:positionH>
            <wp:positionV relativeFrom="paragraph">
              <wp:posOffset>68580</wp:posOffset>
            </wp:positionV>
            <wp:extent cx="5848350" cy="3181350"/>
            <wp:effectExtent l="0" t="0" r="0" b="0"/>
            <wp:wrapNone/>
            <wp:docPr id="524" name="Imagen 524" descr="E:\UNITURISMO\HOTELES SAN GIL Y BARICH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NITURISMO\HOTELES SAN GIL Y BARICHAR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38618" w14:textId="77777777" w:rsidR="006A2182" w:rsidRPr="00ED6EFC" w:rsidRDefault="006A2182" w:rsidP="00733DE2">
      <w:pPr>
        <w:spacing w:after="0"/>
        <w:ind w:left="-567"/>
        <w:jc w:val="center"/>
        <w:rPr>
          <w:rFonts w:ascii="Century Gothic" w:hAnsi="Century Gothic" w:cstheme="minorHAnsi"/>
          <w:b/>
          <w:color w:val="548DD4" w:themeColor="text2" w:themeTint="99"/>
          <w:sz w:val="32"/>
          <w:szCs w:val="36"/>
          <w:lang w:val="es-CO"/>
        </w:rPr>
      </w:pPr>
    </w:p>
    <w:p w14:paraId="411C3503" w14:textId="77777777" w:rsidR="006A2182" w:rsidRPr="00ED6EFC" w:rsidRDefault="006A2182" w:rsidP="00733DE2">
      <w:pPr>
        <w:spacing w:after="0"/>
        <w:ind w:left="-567"/>
        <w:jc w:val="center"/>
        <w:rPr>
          <w:rFonts w:ascii="Century Gothic" w:hAnsi="Century Gothic" w:cstheme="minorHAnsi"/>
          <w:b/>
          <w:color w:val="548DD4" w:themeColor="text2" w:themeTint="99"/>
          <w:sz w:val="32"/>
          <w:szCs w:val="36"/>
          <w:lang w:val="es-CO"/>
        </w:rPr>
      </w:pPr>
    </w:p>
    <w:p w14:paraId="722A9C50" w14:textId="77777777" w:rsidR="006A2182" w:rsidRPr="00ED6EFC" w:rsidRDefault="006A2182" w:rsidP="00733DE2">
      <w:pPr>
        <w:spacing w:after="0"/>
        <w:ind w:left="-567"/>
        <w:jc w:val="center"/>
        <w:rPr>
          <w:rFonts w:ascii="Century Gothic" w:hAnsi="Century Gothic" w:cstheme="minorHAnsi"/>
          <w:b/>
          <w:color w:val="548DD4" w:themeColor="text2" w:themeTint="99"/>
          <w:sz w:val="36"/>
          <w:szCs w:val="36"/>
          <w:lang w:val="es-CO"/>
        </w:rPr>
      </w:pPr>
    </w:p>
    <w:p w14:paraId="67BB9C4D" w14:textId="77777777" w:rsidR="00733DE2" w:rsidRPr="00ED6EFC" w:rsidRDefault="00733DE2" w:rsidP="00733DE2">
      <w:pPr>
        <w:spacing w:after="0"/>
        <w:ind w:left="-567"/>
        <w:jc w:val="center"/>
        <w:rPr>
          <w:rFonts w:ascii="Century Gothic" w:hAnsi="Century Gothic" w:cstheme="minorHAnsi"/>
          <w:b/>
          <w:color w:val="548DD4" w:themeColor="text2" w:themeTint="99"/>
          <w:sz w:val="20"/>
          <w:szCs w:val="20"/>
          <w:lang w:val="es-CO"/>
        </w:rPr>
      </w:pPr>
    </w:p>
    <w:p w14:paraId="23681DE6" w14:textId="77777777" w:rsidR="00733DE2" w:rsidRPr="00ED6EFC" w:rsidRDefault="00733DE2" w:rsidP="00733DE2">
      <w:pPr>
        <w:spacing w:after="0"/>
        <w:ind w:left="-567"/>
        <w:jc w:val="center"/>
        <w:rPr>
          <w:rFonts w:ascii="Century Gothic" w:hAnsi="Century Gothic" w:cstheme="minorHAnsi"/>
          <w:color w:val="548DD4" w:themeColor="text2" w:themeTint="99"/>
          <w:sz w:val="20"/>
          <w:szCs w:val="20"/>
          <w:lang w:val="es-CO"/>
        </w:rPr>
      </w:pPr>
    </w:p>
    <w:p w14:paraId="6C4FD7EB" w14:textId="77777777" w:rsidR="00733DE2" w:rsidRPr="00ED6EFC" w:rsidRDefault="00733DE2" w:rsidP="00733DE2">
      <w:pPr>
        <w:spacing w:after="0"/>
        <w:ind w:left="-567"/>
        <w:jc w:val="center"/>
        <w:rPr>
          <w:rFonts w:ascii="Century Gothic" w:hAnsi="Century Gothic" w:cstheme="minorHAnsi"/>
          <w:color w:val="548DD4" w:themeColor="text2" w:themeTint="99"/>
          <w:sz w:val="20"/>
          <w:szCs w:val="20"/>
          <w:lang w:val="es-CO"/>
        </w:rPr>
      </w:pPr>
    </w:p>
    <w:p w14:paraId="4E1B4AA1" w14:textId="77777777" w:rsidR="00733DE2" w:rsidRPr="00ED6EFC" w:rsidRDefault="00733DE2" w:rsidP="00733DE2">
      <w:pPr>
        <w:spacing w:after="0"/>
        <w:ind w:left="-567"/>
        <w:jc w:val="center"/>
        <w:rPr>
          <w:rFonts w:ascii="Century Gothic" w:hAnsi="Century Gothic" w:cstheme="minorHAnsi"/>
          <w:color w:val="548DD4" w:themeColor="text2" w:themeTint="99"/>
          <w:sz w:val="20"/>
          <w:szCs w:val="20"/>
          <w:lang w:val="es-CO"/>
        </w:rPr>
      </w:pPr>
    </w:p>
    <w:p w14:paraId="080AF0DD"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26C6F0C1"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390EE4DF"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0B6F00CD"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3C7E7E62"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5BC33B22"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6BC076C5"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5199413A" w14:textId="243FB184" w:rsidR="006A2182" w:rsidRPr="00ED6EFC" w:rsidRDefault="004211B7" w:rsidP="00733DE2">
      <w:pPr>
        <w:spacing w:after="0"/>
        <w:ind w:left="-567"/>
        <w:jc w:val="center"/>
        <w:rPr>
          <w:rFonts w:ascii="Century Gothic" w:hAnsi="Century Gothic" w:cstheme="minorHAnsi"/>
          <w:color w:val="548DD4" w:themeColor="text2" w:themeTint="99"/>
          <w:sz w:val="20"/>
          <w:szCs w:val="20"/>
          <w:lang w:val="es-CO"/>
        </w:rPr>
      </w:pPr>
      <w:r>
        <w:rPr>
          <w:rFonts w:ascii="Century Gothic" w:hAnsi="Century Gothic" w:cstheme="minorHAnsi"/>
          <w:noProof/>
          <w:color w:val="548DD4" w:themeColor="text2" w:themeTint="99"/>
          <w:sz w:val="20"/>
          <w:szCs w:val="20"/>
          <w:lang w:val="en-US" w:eastAsia="en-US"/>
        </w:rPr>
        <w:drawing>
          <wp:anchor distT="0" distB="0" distL="114300" distR="114300" simplePos="0" relativeHeight="251656192" behindDoc="1" locked="0" layoutInCell="1" allowOverlap="1" wp14:anchorId="2FA09F19" wp14:editId="30198F66">
            <wp:simplePos x="0" y="0"/>
            <wp:positionH relativeFrom="column">
              <wp:posOffset>156211</wp:posOffset>
            </wp:positionH>
            <wp:positionV relativeFrom="paragraph">
              <wp:posOffset>172085</wp:posOffset>
            </wp:positionV>
            <wp:extent cx="5867400" cy="523684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TELES-BGA.png"/>
                    <pic:cNvPicPr/>
                  </pic:nvPicPr>
                  <pic:blipFill>
                    <a:blip r:embed="rId10">
                      <a:extLst>
                        <a:ext uri="{28A0092B-C50C-407E-A947-70E740481C1C}">
                          <a14:useLocalDpi xmlns:a14="http://schemas.microsoft.com/office/drawing/2010/main" val="0"/>
                        </a:ext>
                      </a:extLst>
                    </a:blip>
                    <a:stretch>
                      <a:fillRect/>
                    </a:stretch>
                  </pic:blipFill>
                  <pic:spPr>
                    <a:xfrm>
                      <a:off x="0" y="0"/>
                      <a:ext cx="5867400" cy="5236845"/>
                    </a:xfrm>
                    <a:prstGeom prst="rect">
                      <a:avLst/>
                    </a:prstGeom>
                  </pic:spPr>
                </pic:pic>
              </a:graphicData>
            </a:graphic>
            <wp14:sizeRelH relativeFrom="page">
              <wp14:pctWidth>0</wp14:pctWidth>
            </wp14:sizeRelH>
            <wp14:sizeRelV relativeFrom="page">
              <wp14:pctHeight>0</wp14:pctHeight>
            </wp14:sizeRelV>
          </wp:anchor>
        </w:drawing>
      </w:r>
    </w:p>
    <w:p w14:paraId="7F682A01" w14:textId="22A80E77" w:rsidR="00FA3CC6" w:rsidRDefault="00FA3CC6" w:rsidP="00733DE2">
      <w:pPr>
        <w:spacing w:after="0"/>
        <w:ind w:left="-567"/>
        <w:jc w:val="center"/>
        <w:rPr>
          <w:rFonts w:ascii="Century Gothic" w:hAnsi="Century Gothic" w:cstheme="minorHAnsi"/>
          <w:noProof/>
          <w:color w:val="548DD4" w:themeColor="text2" w:themeTint="99"/>
          <w:sz w:val="20"/>
          <w:szCs w:val="20"/>
          <w:lang w:val="en-US" w:eastAsia="en-US"/>
        </w:rPr>
      </w:pPr>
    </w:p>
    <w:p w14:paraId="5A2063B2" w14:textId="77777777" w:rsidR="00FA3CC6" w:rsidRPr="00ED6EFC" w:rsidRDefault="00FA3CC6" w:rsidP="00733DE2">
      <w:pPr>
        <w:spacing w:after="0"/>
        <w:ind w:left="-567"/>
        <w:jc w:val="center"/>
        <w:rPr>
          <w:rFonts w:ascii="Century Gothic" w:hAnsi="Century Gothic" w:cstheme="minorHAnsi"/>
          <w:color w:val="548DD4" w:themeColor="text2" w:themeTint="99"/>
          <w:sz w:val="20"/>
          <w:szCs w:val="20"/>
          <w:lang w:val="es-CO"/>
        </w:rPr>
      </w:pPr>
    </w:p>
    <w:p w14:paraId="279D7CE8"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5FCD9091"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6C300508"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093DF580"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28FFF110"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7DCFCA2D"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278C189C"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4498E0AE"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37F03C0B"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163C3AC1"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1FA6BFE7"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p w14:paraId="5B1CC6D3" w14:textId="77777777" w:rsidR="006A2182" w:rsidRPr="00ED6EFC" w:rsidRDefault="006A2182" w:rsidP="00733DE2">
      <w:pPr>
        <w:spacing w:after="0"/>
        <w:ind w:left="-567"/>
        <w:jc w:val="center"/>
        <w:rPr>
          <w:rFonts w:ascii="Century Gothic" w:hAnsi="Century Gothic" w:cstheme="minorHAnsi"/>
          <w:color w:val="548DD4" w:themeColor="text2" w:themeTint="99"/>
          <w:sz w:val="20"/>
          <w:szCs w:val="20"/>
          <w:lang w:val="es-CO"/>
        </w:rPr>
      </w:pPr>
    </w:p>
    <w:sectPr w:rsidR="006A2182" w:rsidRPr="00ED6EFC" w:rsidSect="00E24BBB">
      <w:pgSz w:w="12240" w:h="15840" w:code="1"/>
      <w:pgMar w:top="720" w:right="1183" w:bottom="720" w:left="1134"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EB910" w14:textId="77777777" w:rsidR="006347B3" w:rsidRDefault="006347B3" w:rsidP="00C14009">
      <w:pPr>
        <w:spacing w:after="0" w:line="240" w:lineRule="auto"/>
      </w:pPr>
      <w:r>
        <w:separator/>
      </w:r>
    </w:p>
  </w:endnote>
  <w:endnote w:type="continuationSeparator" w:id="0">
    <w:p w14:paraId="210EF51A" w14:textId="77777777" w:rsidR="006347B3" w:rsidRDefault="006347B3"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34B0E" w14:textId="77777777" w:rsidR="006347B3" w:rsidRDefault="006347B3" w:rsidP="00C14009">
      <w:pPr>
        <w:spacing w:after="0" w:line="240" w:lineRule="auto"/>
      </w:pPr>
      <w:r>
        <w:separator/>
      </w:r>
    </w:p>
  </w:footnote>
  <w:footnote w:type="continuationSeparator" w:id="0">
    <w:p w14:paraId="0568BB25" w14:textId="77777777" w:rsidR="006347B3" w:rsidRDefault="006347B3" w:rsidP="00C1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87.75pt;height:78.75pt;visibility:visible;mso-wrap-style:square" o:bullet="t">
        <v:imagedata r:id="rId1" o:title=""/>
      </v:shape>
    </w:pict>
  </w:numPicBullet>
  <w:numPicBullet w:numPicBulletId="1">
    <w:pict>
      <v:shape w14:anchorId="0D99D763" id="_x0000_i1073" type="#_x0000_t75" style="width:11.25pt;height:11.25pt;visibility:visible;mso-wrap-style:square" o:bullet="t">
        <v:imagedata r:id="rId2" o:title=""/>
      </v:shape>
    </w:pict>
  </w:numPicBullet>
  <w:numPicBullet w:numPicBulletId="2">
    <w:pict>
      <v:shape id="_x0000_i1074" type="#_x0000_t75" style="width:350.4pt;height:350.4pt;visibility:visible;mso-wrap-style:square" o:bullet="t">
        <v:imagedata r:id="rId3" o:title=""/>
      </v:shape>
    </w:pict>
  </w:numPicBullet>
  <w:abstractNum w:abstractNumId="0" w15:restartNumberingAfterBreak="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DA0E6C"/>
    <w:multiLevelType w:val="hybridMultilevel"/>
    <w:tmpl w:val="EC32C62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05177F1F"/>
    <w:multiLevelType w:val="hybridMultilevel"/>
    <w:tmpl w:val="C6AC4694"/>
    <w:lvl w:ilvl="0" w:tplc="1FEAB168">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8D7578"/>
    <w:multiLevelType w:val="hybridMultilevel"/>
    <w:tmpl w:val="86D2A4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89613A8"/>
    <w:multiLevelType w:val="hybridMultilevel"/>
    <w:tmpl w:val="BBA4220A"/>
    <w:lvl w:ilvl="0" w:tplc="0C0A0007">
      <w:start w:val="1"/>
      <w:numFmt w:val="bullet"/>
      <w:lvlText w:val=""/>
      <w:lvlPicBulletId w:val="1"/>
      <w:lvlJc w:val="left"/>
      <w:pPr>
        <w:ind w:left="1069" w:hanging="360"/>
      </w:pPr>
      <w:rPr>
        <w:rFonts w:ascii="Symbol" w:hAnsi="Symbol" w:hint="default"/>
        <w:b/>
        <w:color w:val="00B050"/>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 w15:restartNumberingAfterBreak="0">
    <w:nsid w:val="0CEC7D6B"/>
    <w:multiLevelType w:val="hybridMultilevel"/>
    <w:tmpl w:val="6FEE9CE4"/>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817850"/>
    <w:multiLevelType w:val="hybridMultilevel"/>
    <w:tmpl w:val="FAC04D06"/>
    <w:lvl w:ilvl="0" w:tplc="3BE2A464">
      <w:start w:val="3"/>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7" w15:restartNumberingAfterBreak="0">
    <w:nsid w:val="155F1F17"/>
    <w:multiLevelType w:val="hybridMultilevel"/>
    <w:tmpl w:val="91F876BA"/>
    <w:lvl w:ilvl="0" w:tplc="49C0A1F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8E4776"/>
    <w:multiLevelType w:val="hybridMultilevel"/>
    <w:tmpl w:val="6E0A10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D515132"/>
    <w:multiLevelType w:val="hybridMultilevel"/>
    <w:tmpl w:val="D40449C2"/>
    <w:lvl w:ilvl="0" w:tplc="204458C8">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0" w15:restartNumberingAfterBreak="0">
    <w:nsid w:val="1DA624ED"/>
    <w:multiLevelType w:val="hybridMultilevel"/>
    <w:tmpl w:val="C6BE0C04"/>
    <w:lvl w:ilvl="0" w:tplc="3062A95C">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F3D308C"/>
    <w:multiLevelType w:val="hybridMultilevel"/>
    <w:tmpl w:val="1F184142"/>
    <w:lvl w:ilvl="0" w:tplc="FA60F94E">
      <w:start w:val="1"/>
      <w:numFmt w:val="bullet"/>
      <w:lvlText w:val=""/>
      <w:lvlPicBulletId w:val="0"/>
      <w:lvlJc w:val="left"/>
      <w:pPr>
        <w:ind w:left="360" w:hanging="360"/>
      </w:pPr>
      <w:rPr>
        <w:rFonts w:ascii="Symbol" w:hAnsi="Symbol" w:hint="default"/>
        <w:color w:val="auto"/>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F857947"/>
    <w:multiLevelType w:val="hybridMultilevel"/>
    <w:tmpl w:val="B57000AA"/>
    <w:lvl w:ilvl="0" w:tplc="0C0A0007">
      <w:start w:val="1"/>
      <w:numFmt w:val="bullet"/>
      <w:lvlText w:val=""/>
      <w:lvlPicBulletId w:val="1"/>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8608F"/>
    <w:multiLevelType w:val="hybridMultilevel"/>
    <w:tmpl w:val="199CFFA2"/>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21794C90"/>
    <w:multiLevelType w:val="hybridMultilevel"/>
    <w:tmpl w:val="CE923090"/>
    <w:lvl w:ilvl="0" w:tplc="573A9FDA">
      <w:start w:val="1"/>
      <w:numFmt w:val="bullet"/>
      <w:lvlText w:val=""/>
      <w:lvlPicBulletId w:val="0"/>
      <w:lvlJc w:val="left"/>
      <w:pPr>
        <w:ind w:left="1080" w:hanging="360"/>
      </w:pPr>
      <w:rPr>
        <w:rFonts w:ascii="Symbol" w:hAnsi="Symbol"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5" w15:restartNumberingAfterBreak="0">
    <w:nsid w:val="24BE41C1"/>
    <w:multiLevelType w:val="hybridMultilevel"/>
    <w:tmpl w:val="B0AC5DA2"/>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4EF17BE"/>
    <w:multiLevelType w:val="hybridMultilevel"/>
    <w:tmpl w:val="5C94087E"/>
    <w:lvl w:ilvl="0" w:tplc="3F1EC246">
      <w:start w:val="1"/>
      <w:numFmt w:val="bullet"/>
      <w:lvlText w:val=""/>
      <w:lvlPicBulletId w:val="0"/>
      <w:lvlJc w:val="left"/>
      <w:pPr>
        <w:tabs>
          <w:tab w:val="num" w:pos="360"/>
        </w:tabs>
        <w:ind w:left="360" w:hanging="360"/>
      </w:pPr>
      <w:rPr>
        <w:rFonts w:ascii="Symbol" w:hAnsi="Symbol" w:hint="default"/>
        <w:color w:val="auto"/>
        <w:sz w:val="20"/>
        <w:szCs w:val="20"/>
      </w:rPr>
    </w:lvl>
    <w:lvl w:ilvl="1" w:tplc="0C0A0003">
      <w:start w:val="1"/>
      <w:numFmt w:val="bullet"/>
      <w:lvlText w:val="o"/>
      <w:lvlJc w:val="left"/>
      <w:pPr>
        <w:tabs>
          <w:tab w:val="num" w:pos="1222"/>
        </w:tabs>
        <w:ind w:left="1222" w:hanging="360"/>
      </w:pPr>
      <w:rPr>
        <w:rFonts w:ascii="Courier New" w:hAnsi="Courier New" w:cs="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Courier New"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Courier New"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17" w15:restartNumberingAfterBreak="0">
    <w:nsid w:val="29851483"/>
    <w:multiLevelType w:val="hybridMultilevel"/>
    <w:tmpl w:val="F13C47AE"/>
    <w:lvl w:ilvl="0" w:tplc="4DF648A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0E467F8"/>
    <w:multiLevelType w:val="hybridMultilevel"/>
    <w:tmpl w:val="4114FD7A"/>
    <w:lvl w:ilvl="0" w:tplc="F57E9F1A">
      <w:start w:val="1"/>
      <w:numFmt w:val="bullet"/>
      <w:lvlText w:val=""/>
      <w:lvlPicBulletId w:val="0"/>
      <w:lvlJc w:val="left"/>
      <w:pPr>
        <w:tabs>
          <w:tab w:val="num" w:pos="928"/>
        </w:tabs>
        <w:ind w:left="1212" w:hanging="284"/>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757584"/>
    <w:multiLevelType w:val="hybridMultilevel"/>
    <w:tmpl w:val="529CC078"/>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0" w15:restartNumberingAfterBreak="0">
    <w:nsid w:val="39727E60"/>
    <w:multiLevelType w:val="hybridMultilevel"/>
    <w:tmpl w:val="E9E48B0C"/>
    <w:lvl w:ilvl="0" w:tplc="2C0A000F">
      <w:start w:val="1"/>
      <w:numFmt w:val="decimal"/>
      <w:lvlText w:val="%1."/>
      <w:lvlJc w:val="left"/>
      <w:pPr>
        <w:ind w:left="820" w:hanging="360"/>
      </w:pPr>
    </w:lvl>
    <w:lvl w:ilvl="1" w:tplc="2C0A0019" w:tentative="1">
      <w:start w:val="1"/>
      <w:numFmt w:val="lowerLetter"/>
      <w:lvlText w:val="%2."/>
      <w:lvlJc w:val="left"/>
      <w:pPr>
        <w:ind w:left="1540" w:hanging="360"/>
      </w:pPr>
    </w:lvl>
    <w:lvl w:ilvl="2" w:tplc="2C0A001B" w:tentative="1">
      <w:start w:val="1"/>
      <w:numFmt w:val="lowerRoman"/>
      <w:lvlText w:val="%3."/>
      <w:lvlJc w:val="right"/>
      <w:pPr>
        <w:ind w:left="2260" w:hanging="180"/>
      </w:pPr>
    </w:lvl>
    <w:lvl w:ilvl="3" w:tplc="2C0A000F" w:tentative="1">
      <w:start w:val="1"/>
      <w:numFmt w:val="decimal"/>
      <w:lvlText w:val="%4."/>
      <w:lvlJc w:val="left"/>
      <w:pPr>
        <w:ind w:left="2980" w:hanging="360"/>
      </w:pPr>
    </w:lvl>
    <w:lvl w:ilvl="4" w:tplc="2C0A0019" w:tentative="1">
      <w:start w:val="1"/>
      <w:numFmt w:val="lowerLetter"/>
      <w:lvlText w:val="%5."/>
      <w:lvlJc w:val="left"/>
      <w:pPr>
        <w:ind w:left="3700" w:hanging="360"/>
      </w:pPr>
    </w:lvl>
    <w:lvl w:ilvl="5" w:tplc="2C0A001B" w:tentative="1">
      <w:start w:val="1"/>
      <w:numFmt w:val="lowerRoman"/>
      <w:lvlText w:val="%6."/>
      <w:lvlJc w:val="right"/>
      <w:pPr>
        <w:ind w:left="4420" w:hanging="180"/>
      </w:pPr>
    </w:lvl>
    <w:lvl w:ilvl="6" w:tplc="2C0A000F" w:tentative="1">
      <w:start w:val="1"/>
      <w:numFmt w:val="decimal"/>
      <w:lvlText w:val="%7."/>
      <w:lvlJc w:val="left"/>
      <w:pPr>
        <w:ind w:left="5140" w:hanging="360"/>
      </w:pPr>
    </w:lvl>
    <w:lvl w:ilvl="7" w:tplc="2C0A0019" w:tentative="1">
      <w:start w:val="1"/>
      <w:numFmt w:val="lowerLetter"/>
      <w:lvlText w:val="%8."/>
      <w:lvlJc w:val="left"/>
      <w:pPr>
        <w:ind w:left="5860" w:hanging="360"/>
      </w:pPr>
    </w:lvl>
    <w:lvl w:ilvl="8" w:tplc="2C0A001B" w:tentative="1">
      <w:start w:val="1"/>
      <w:numFmt w:val="lowerRoman"/>
      <w:lvlText w:val="%9."/>
      <w:lvlJc w:val="right"/>
      <w:pPr>
        <w:ind w:left="6580" w:hanging="180"/>
      </w:pPr>
    </w:lvl>
  </w:abstractNum>
  <w:abstractNum w:abstractNumId="21" w15:restartNumberingAfterBreak="0">
    <w:nsid w:val="39DF51E5"/>
    <w:multiLevelType w:val="hybridMultilevel"/>
    <w:tmpl w:val="F7DC3E24"/>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3A6F67BA"/>
    <w:multiLevelType w:val="hybridMultilevel"/>
    <w:tmpl w:val="459CC4F2"/>
    <w:lvl w:ilvl="0" w:tplc="573A9FDA">
      <w:start w:val="1"/>
      <w:numFmt w:val="bullet"/>
      <w:lvlText w:val=""/>
      <w:lvlPicBulletId w:val="0"/>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0F241E3"/>
    <w:multiLevelType w:val="hybridMultilevel"/>
    <w:tmpl w:val="A35217D0"/>
    <w:lvl w:ilvl="0" w:tplc="93A468D8">
      <w:start w:val="1"/>
      <w:numFmt w:val="bullet"/>
      <w:lvlText w:val=""/>
      <w:lvlPicBulletId w:val="0"/>
      <w:lvlJc w:val="left"/>
      <w:pPr>
        <w:ind w:left="1789" w:hanging="360"/>
      </w:pPr>
      <w:rPr>
        <w:rFonts w:ascii="Symbol" w:hAnsi="Symbol" w:hint="default"/>
        <w:color w:val="auto"/>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4" w15:restartNumberingAfterBreak="0">
    <w:nsid w:val="415223FB"/>
    <w:multiLevelType w:val="multilevel"/>
    <w:tmpl w:val="022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731F4"/>
    <w:multiLevelType w:val="hybridMultilevel"/>
    <w:tmpl w:val="2EE8CFAC"/>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612BC1"/>
    <w:multiLevelType w:val="hybridMultilevel"/>
    <w:tmpl w:val="605AF094"/>
    <w:lvl w:ilvl="0" w:tplc="E81E6614">
      <w:start w:val="1"/>
      <w:numFmt w:val="bullet"/>
      <w:lvlText w:val=""/>
      <w:lvlPicBulletId w:val="2"/>
      <w:lvlJc w:val="left"/>
      <w:pPr>
        <w:tabs>
          <w:tab w:val="num" w:pos="-360"/>
        </w:tabs>
        <w:ind w:left="360" w:hanging="360"/>
      </w:pPr>
      <w:rPr>
        <w:rFonts w:ascii="Symbol" w:hAnsi="Symbol"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6446C"/>
    <w:multiLevelType w:val="hybridMultilevel"/>
    <w:tmpl w:val="2062D780"/>
    <w:lvl w:ilvl="0" w:tplc="0C5446D8">
      <w:numFmt w:val="bullet"/>
      <w:lvlText w:val="-"/>
      <w:lvlJc w:val="left"/>
      <w:pPr>
        <w:ind w:left="820" w:hanging="360"/>
      </w:pPr>
      <w:rPr>
        <w:rFonts w:ascii="Calibri" w:eastAsiaTheme="minorEastAsia" w:hAnsi="Calibri" w:cs="Calibri" w:hint="default"/>
      </w:rPr>
    </w:lvl>
    <w:lvl w:ilvl="1" w:tplc="2C0A0003" w:tentative="1">
      <w:start w:val="1"/>
      <w:numFmt w:val="bullet"/>
      <w:lvlText w:val="o"/>
      <w:lvlJc w:val="left"/>
      <w:pPr>
        <w:ind w:left="1540" w:hanging="360"/>
      </w:pPr>
      <w:rPr>
        <w:rFonts w:ascii="Courier New" w:hAnsi="Courier New" w:cs="Courier New" w:hint="default"/>
      </w:rPr>
    </w:lvl>
    <w:lvl w:ilvl="2" w:tplc="2C0A0005" w:tentative="1">
      <w:start w:val="1"/>
      <w:numFmt w:val="bullet"/>
      <w:lvlText w:val=""/>
      <w:lvlJc w:val="left"/>
      <w:pPr>
        <w:ind w:left="2260" w:hanging="360"/>
      </w:pPr>
      <w:rPr>
        <w:rFonts w:ascii="Wingdings" w:hAnsi="Wingdings" w:hint="default"/>
      </w:rPr>
    </w:lvl>
    <w:lvl w:ilvl="3" w:tplc="2C0A0001" w:tentative="1">
      <w:start w:val="1"/>
      <w:numFmt w:val="bullet"/>
      <w:lvlText w:val=""/>
      <w:lvlJc w:val="left"/>
      <w:pPr>
        <w:ind w:left="2980" w:hanging="360"/>
      </w:pPr>
      <w:rPr>
        <w:rFonts w:ascii="Symbol" w:hAnsi="Symbol" w:hint="default"/>
      </w:rPr>
    </w:lvl>
    <w:lvl w:ilvl="4" w:tplc="2C0A0003" w:tentative="1">
      <w:start w:val="1"/>
      <w:numFmt w:val="bullet"/>
      <w:lvlText w:val="o"/>
      <w:lvlJc w:val="left"/>
      <w:pPr>
        <w:ind w:left="3700" w:hanging="360"/>
      </w:pPr>
      <w:rPr>
        <w:rFonts w:ascii="Courier New" w:hAnsi="Courier New" w:cs="Courier New" w:hint="default"/>
      </w:rPr>
    </w:lvl>
    <w:lvl w:ilvl="5" w:tplc="2C0A0005" w:tentative="1">
      <w:start w:val="1"/>
      <w:numFmt w:val="bullet"/>
      <w:lvlText w:val=""/>
      <w:lvlJc w:val="left"/>
      <w:pPr>
        <w:ind w:left="4420" w:hanging="360"/>
      </w:pPr>
      <w:rPr>
        <w:rFonts w:ascii="Wingdings" w:hAnsi="Wingdings" w:hint="default"/>
      </w:rPr>
    </w:lvl>
    <w:lvl w:ilvl="6" w:tplc="2C0A0001" w:tentative="1">
      <w:start w:val="1"/>
      <w:numFmt w:val="bullet"/>
      <w:lvlText w:val=""/>
      <w:lvlJc w:val="left"/>
      <w:pPr>
        <w:ind w:left="5140" w:hanging="360"/>
      </w:pPr>
      <w:rPr>
        <w:rFonts w:ascii="Symbol" w:hAnsi="Symbol" w:hint="default"/>
      </w:rPr>
    </w:lvl>
    <w:lvl w:ilvl="7" w:tplc="2C0A0003" w:tentative="1">
      <w:start w:val="1"/>
      <w:numFmt w:val="bullet"/>
      <w:lvlText w:val="o"/>
      <w:lvlJc w:val="left"/>
      <w:pPr>
        <w:ind w:left="5860" w:hanging="360"/>
      </w:pPr>
      <w:rPr>
        <w:rFonts w:ascii="Courier New" w:hAnsi="Courier New" w:cs="Courier New" w:hint="default"/>
      </w:rPr>
    </w:lvl>
    <w:lvl w:ilvl="8" w:tplc="2C0A0005" w:tentative="1">
      <w:start w:val="1"/>
      <w:numFmt w:val="bullet"/>
      <w:lvlText w:val=""/>
      <w:lvlJc w:val="left"/>
      <w:pPr>
        <w:ind w:left="6580" w:hanging="360"/>
      </w:pPr>
      <w:rPr>
        <w:rFonts w:ascii="Wingdings" w:hAnsi="Wingdings" w:hint="default"/>
      </w:rPr>
    </w:lvl>
  </w:abstractNum>
  <w:abstractNum w:abstractNumId="28" w15:restartNumberingAfterBreak="0">
    <w:nsid w:val="4DF03ABD"/>
    <w:multiLevelType w:val="hybridMultilevel"/>
    <w:tmpl w:val="05F039E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0964555"/>
    <w:multiLevelType w:val="hybridMultilevel"/>
    <w:tmpl w:val="11BA4E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1C23645"/>
    <w:multiLevelType w:val="hybridMultilevel"/>
    <w:tmpl w:val="6D025E58"/>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994446"/>
    <w:multiLevelType w:val="hybridMultilevel"/>
    <w:tmpl w:val="DEEA3056"/>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2" w15:restartNumberingAfterBreak="0">
    <w:nsid w:val="5A553DC5"/>
    <w:multiLevelType w:val="hybridMultilevel"/>
    <w:tmpl w:val="EFF63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CB436F6"/>
    <w:multiLevelType w:val="hybridMultilevel"/>
    <w:tmpl w:val="F6D4BB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E3A2F02"/>
    <w:multiLevelType w:val="multilevel"/>
    <w:tmpl w:val="389C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00356"/>
    <w:multiLevelType w:val="hybridMultilevel"/>
    <w:tmpl w:val="9EBC044A"/>
    <w:lvl w:ilvl="0" w:tplc="0C0A0007">
      <w:start w:val="1"/>
      <w:numFmt w:val="bullet"/>
      <w:lvlText w:val=""/>
      <w:lvlPicBulletId w:val="1"/>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FC4A93"/>
    <w:multiLevelType w:val="hybridMultilevel"/>
    <w:tmpl w:val="419445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49D151C"/>
    <w:multiLevelType w:val="hybridMultilevel"/>
    <w:tmpl w:val="1946D3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4F01961"/>
    <w:multiLevelType w:val="hybridMultilevel"/>
    <w:tmpl w:val="8356EE1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2394442"/>
    <w:multiLevelType w:val="hybridMultilevel"/>
    <w:tmpl w:val="442CB468"/>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52F6A48"/>
    <w:multiLevelType w:val="hybridMultilevel"/>
    <w:tmpl w:val="234EEB78"/>
    <w:lvl w:ilvl="0" w:tplc="204458C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BF1C1C"/>
    <w:multiLevelType w:val="hybridMultilevel"/>
    <w:tmpl w:val="E9FC0E56"/>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8D253E"/>
    <w:multiLevelType w:val="hybridMultilevel"/>
    <w:tmpl w:val="D27A3FE0"/>
    <w:lvl w:ilvl="0" w:tplc="93A468D8">
      <w:start w:val="1"/>
      <w:numFmt w:val="bullet"/>
      <w:lvlText w:val=""/>
      <w:lvlPicBulletId w:val="0"/>
      <w:lvlJc w:val="left"/>
      <w:pPr>
        <w:tabs>
          <w:tab w:val="num" w:pos="0"/>
        </w:tabs>
        <w:ind w:left="28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35"/>
  </w:num>
  <w:num w:numId="4">
    <w:abstractNumId w:val="4"/>
  </w:num>
  <w:num w:numId="5">
    <w:abstractNumId w:val="21"/>
  </w:num>
  <w:num w:numId="6">
    <w:abstractNumId w:val="23"/>
  </w:num>
  <w:num w:numId="7">
    <w:abstractNumId w:val="12"/>
  </w:num>
  <w:num w:numId="8">
    <w:abstractNumId w:val="38"/>
  </w:num>
  <w:num w:numId="9">
    <w:abstractNumId w:val="37"/>
  </w:num>
  <w:num w:numId="10">
    <w:abstractNumId w:val="5"/>
  </w:num>
  <w:num w:numId="11">
    <w:abstractNumId w:val="9"/>
  </w:num>
  <w:num w:numId="12">
    <w:abstractNumId w:val="30"/>
  </w:num>
  <w:num w:numId="13">
    <w:abstractNumId w:val="26"/>
  </w:num>
  <w:num w:numId="14">
    <w:abstractNumId w:val="22"/>
  </w:num>
  <w:num w:numId="15">
    <w:abstractNumId w:val="22"/>
  </w:num>
  <w:num w:numId="16">
    <w:abstractNumId w:val="9"/>
  </w:num>
  <w:num w:numId="17">
    <w:abstractNumId w:val="34"/>
  </w:num>
  <w:num w:numId="18">
    <w:abstractNumId w:val="24"/>
  </w:num>
  <w:num w:numId="19">
    <w:abstractNumId w:val="20"/>
  </w:num>
  <w:num w:numId="20">
    <w:abstractNumId w:val="27"/>
  </w:num>
  <w:num w:numId="21">
    <w:abstractNumId w:val="17"/>
  </w:num>
  <w:num w:numId="22">
    <w:abstractNumId w:val="28"/>
  </w:num>
  <w:num w:numId="23">
    <w:abstractNumId w:val="33"/>
  </w:num>
  <w:num w:numId="24">
    <w:abstractNumId w:val="32"/>
  </w:num>
  <w:num w:numId="25">
    <w:abstractNumId w:val="14"/>
  </w:num>
  <w:num w:numId="26">
    <w:abstractNumId w:val="9"/>
  </w:num>
  <w:num w:numId="27">
    <w:abstractNumId w:val="10"/>
  </w:num>
  <w:num w:numId="28">
    <w:abstractNumId w:val="39"/>
  </w:num>
  <w:num w:numId="29">
    <w:abstractNumId w:val="2"/>
  </w:num>
  <w:num w:numId="30">
    <w:abstractNumId w:val="42"/>
  </w:num>
  <w:num w:numId="31">
    <w:abstractNumId w:val="18"/>
  </w:num>
  <w:num w:numId="32">
    <w:abstractNumId w:val="16"/>
  </w:num>
  <w:num w:numId="33">
    <w:abstractNumId w:val="11"/>
  </w:num>
  <w:num w:numId="34">
    <w:abstractNumId w:val="3"/>
  </w:num>
  <w:num w:numId="35">
    <w:abstractNumId w:val="36"/>
  </w:num>
  <w:num w:numId="36">
    <w:abstractNumId w:val="29"/>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1"/>
  </w:num>
  <w:num w:numId="41">
    <w:abstractNumId w:val="15"/>
  </w:num>
  <w:num w:numId="42">
    <w:abstractNumId w:val="25"/>
  </w:num>
  <w:num w:numId="43">
    <w:abstractNumId w:val="41"/>
  </w:num>
  <w:num w:numId="44">
    <w:abstractNumId w:val="40"/>
  </w:num>
  <w:num w:numId="45">
    <w:abstractNumId w:val="7"/>
  </w:num>
  <w:num w:numId="4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D6"/>
    <w:rsid w:val="00001C2D"/>
    <w:rsid w:val="000178E7"/>
    <w:rsid w:val="000212D3"/>
    <w:rsid w:val="0002428E"/>
    <w:rsid w:val="00030674"/>
    <w:rsid w:val="00031F94"/>
    <w:rsid w:val="000336AD"/>
    <w:rsid w:val="00034BB0"/>
    <w:rsid w:val="00044811"/>
    <w:rsid w:val="00044B1D"/>
    <w:rsid w:val="00050B2A"/>
    <w:rsid w:val="000522DB"/>
    <w:rsid w:val="0005658D"/>
    <w:rsid w:val="00082461"/>
    <w:rsid w:val="000A53B4"/>
    <w:rsid w:val="000B27E5"/>
    <w:rsid w:val="000B4F87"/>
    <w:rsid w:val="000B7DE1"/>
    <w:rsid w:val="000D08CB"/>
    <w:rsid w:val="000D279A"/>
    <w:rsid w:val="000D5CE0"/>
    <w:rsid w:val="000E4C91"/>
    <w:rsid w:val="000E5066"/>
    <w:rsid w:val="000E6CF0"/>
    <w:rsid w:val="000E7D8F"/>
    <w:rsid w:val="000F0504"/>
    <w:rsid w:val="000F30F4"/>
    <w:rsid w:val="000F5444"/>
    <w:rsid w:val="00101B26"/>
    <w:rsid w:val="00106063"/>
    <w:rsid w:val="00110E0E"/>
    <w:rsid w:val="00130069"/>
    <w:rsid w:val="00133591"/>
    <w:rsid w:val="00133683"/>
    <w:rsid w:val="001412A7"/>
    <w:rsid w:val="00153365"/>
    <w:rsid w:val="00153A4F"/>
    <w:rsid w:val="00173FC6"/>
    <w:rsid w:val="0017599E"/>
    <w:rsid w:val="001851AE"/>
    <w:rsid w:val="00186F20"/>
    <w:rsid w:val="001956E5"/>
    <w:rsid w:val="001A0D3B"/>
    <w:rsid w:val="001A5CF4"/>
    <w:rsid w:val="001B47CE"/>
    <w:rsid w:val="001C4391"/>
    <w:rsid w:val="001D6888"/>
    <w:rsid w:val="001D6E30"/>
    <w:rsid w:val="001E0C50"/>
    <w:rsid w:val="001E2F09"/>
    <w:rsid w:val="001E3E5D"/>
    <w:rsid w:val="001E4C20"/>
    <w:rsid w:val="001E7394"/>
    <w:rsid w:val="001F2EA4"/>
    <w:rsid w:val="001F34C4"/>
    <w:rsid w:val="001F4254"/>
    <w:rsid w:val="001F7D53"/>
    <w:rsid w:val="0021208D"/>
    <w:rsid w:val="0021238F"/>
    <w:rsid w:val="0021440F"/>
    <w:rsid w:val="00225310"/>
    <w:rsid w:val="00225B86"/>
    <w:rsid w:val="002275F5"/>
    <w:rsid w:val="00233A2C"/>
    <w:rsid w:val="00245CE2"/>
    <w:rsid w:val="00256BDA"/>
    <w:rsid w:val="00260E4A"/>
    <w:rsid w:val="00262463"/>
    <w:rsid w:val="00263A96"/>
    <w:rsid w:val="00271F68"/>
    <w:rsid w:val="0027325C"/>
    <w:rsid w:val="00273CE8"/>
    <w:rsid w:val="0028007F"/>
    <w:rsid w:val="002914A8"/>
    <w:rsid w:val="0029425D"/>
    <w:rsid w:val="00295073"/>
    <w:rsid w:val="002962FE"/>
    <w:rsid w:val="002973DF"/>
    <w:rsid w:val="002A125A"/>
    <w:rsid w:val="002A6A75"/>
    <w:rsid w:val="002B3FC5"/>
    <w:rsid w:val="002C6FEB"/>
    <w:rsid w:val="002C788B"/>
    <w:rsid w:val="002D0427"/>
    <w:rsid w:val="002E4466"/>
    <w:rsid w:val="002F09D2"/>
    <w:rsid w:val="002F353A"/>
    <w:rsid w:val="00300C9F"/>
    <w:rsid w:val="0030518D"/>
    <w:rsid w:val="00305445"/>
    <w:rsid w:val="00314147"/>
    <w:rsid w:val="00322639"/>
    <w:rsid w:val="00326FC2"/>
    <w:rsid w:val="00332465"/>
    <w:rsid w:val="0034280B"/>
    <w:rsid w:val="00345471"/>
    <w:rsid w:val="00346261"/>
    <w:rsid w:val="00351ED9"/>
    <w:rsid w:val="00356891"/>
    <w:rsid w:val="00357009"/>
    <w:rsid w:val="003730F1"/>
    <w:rsid w:val="00381C30"/>
    <w:rsid w:val="00383541"/>
    <w:rsid w:val="00391894"/>
    <w:rsid w:val="003922BE"/>
    <w:rsid w:val="003931E4"/>
    <w:rsid w:val="00393B39"/>
    <w:rsid w:val="003A372A"/>
    <w:rsid w:val="003B00E7"/>
    <w:rsid w:val="003B7025"/>
    <w:rsid w:val="003B716F"/>
    <w:rsid w:val="003C0CC8"/>
    <w:rsid w:val="003C56EB"/>
    <w:rsid w:val="003C6570"/>
    <w:rsid w:val="003E0B1B"/>
    <w:rsid w:val="003E1FE7"/>
    <w:rsid w:val="003F0357"/>
    <w:rsid w:val="003F0624"/>
    <w:rsid w:val="003F2227"/>
    <w:rsid w:val="003F5241"/>
    <w:rsid w:val="003F6A68"/>
    <w:rsid w:val="004041FD"/>
    <w:rsid w:val="00405E0D"/>
    <w:rsid w:val="00415D59"/>
    <w:rsid w:val="004211B7"/>
    <w:rsid w:val="00427283"/>
    <w:rsid w:val="00434058"/>
    <w:rsid w:val="004343F0"/>
    <w:rsid w:val="004361C2"/>
    <w:rsid w:val="004408FD"/>
    <w:rsid w:val="00450CD7"/>
    <w:rsid w:val="004543A6"/>
    <w:rsid w:val="004553E4"/>
    <w:rsid w:val="0046234D"/>
    <w:rsid w:val="004625FD"/>
    <w:rsid w:val="004647F6"/>
    <w:rsid w:val="004733BA"/>
    <w:rsid w:val="00484052"/>
    <w:rsid w:val="00484817"/>
    <w:rsid w:val="00486E4E"/>
    <w:rsid w:val="00496F1F"/>
    <w:rsid w:val="0049767F"/>
    <w:rsid w:val="004A56E7"/>
    <w:rsid w:val="004B57DF"/>
    <w:rsid w:val="004C6EA6"/>
    <w:rsid w:val="004C70B3"/>
    <w:rsid w:val="004D1784"/>
    <w:rsid w:val="004D5464"/>
    <w:rsid w:val="004D7A6C"/>
    <w:rsid w:val="004E2834"/>
    <w:rsid w:val="004F004F"/>
    <w:rsid w:val="004F29C5"/>
    <w:rsid w:val="004F5F24"/>
    <w:rsid w:val="005004FA"/>
    <w:rsid w:val="005024FC"/>
    <w:rsid w:val="005028AA"/>
    <w:rsid w:val="005056F6"/>
    <w:rsid w:val="0052788F"/>
    <w:rsid w:val="00530E80"/>
    <w:rsid w:val="00532FEC"/>
    <w:rsid w:val="00540A3D"/>
    <w:rsid w:val="00545515"/>
    <w:rsid w:val="005541A9"/>
    <w:rsid w:val="005616BF"/>
    <w:rsid w:val="00562749"/>
    <w:rsid w:val="00565F72"/>
    <w:rsid w:val="00566749"/>
    <w:rsid w:val="005673D2"/>
    <w:rsid w:val="00571906"/>
    <w:rsid w:val="00572C35"/>
    <w:rsid w:val="00581DD0"/>
    <w:rsid w:val="00596323"/>
    <w:rsid w:val="0059636B"/>
    <w:rsid w:val="005A09EC"/>
    <w:rsid w:val="005A52C3"/>
    <w:rsid w:val="005B2970"/>
    <w:rsid w:val="005B2C60"/>
    <w:rsid w:val="005C0575"/>
    <w:rsid w:val="005D4343"/>
    <w:rsid w:val="005E6D18"/>
    <w:rsid w:val="0060247A"/>
    <w:rsid w:val="00607D1F"/>
    <w:rsid w:val="0062664E"/>
    <w:rsid w:val="006347B3"/>
    <w:rsid w:val="00636F6C"/>
    <w:rsid w:val="00642136"/>
    <w:rsid w:val="006422B5"/>
    <w:rsid w:val="00650DC3"/>
    <w:rsid w:val="00653D32"/>
    <w:rsid w:val="00660CD7"/>
    <w:rsid w:val="00660E4D"/>
    <w:rsid w:val="0066553C"/>
    <w:rsid w:val="006663F2"/>
    <w:rsid w:val="006665F9"/>
    <w:rsid w:val="00666BE1"/>
    <w:rsid w:val="006705AC"/>
    <w:rsid w:val="006708F3"/>
    <w:rsid w:val="006A2182"/>
    <w:rsid w:val="006A4A6F"/>
    <w:rsid w:val="006B105F"/>
    <w:rsid w:val="006C1BFD"/>
    <w:rsid w:val="006C2052"/>
    <w:rsid w:val="006C2159"/>
    <w:rsid w:val="006C2D70"/>
    <w:rsid w:val="006C5D9E"/>
    <w:rsid w:val="006D53DB"/>
    <w:rsid w:val="006E0270"/>
    <w:rsid w:val="006E11E5"/>
    <w:rsid w:val="006E138F"/>
    <w:rsid w:val="006F0BE3"/>
    <w:rsid w:val="006F526D"/>
    <w:rsid w:val="0071612D"/>
    <w:rsid w:val="00723B2A"/>
    <w:rsid w:val="00723CD6"/>
    <w:rsid w:val="00724BE2"/>
    <w:rsid w:val="00726258"/>
    <w:rsid w:val="00731ADB"/>
    <w:rsid w:val="0073263C"/>
    <w:rsid w:val="00733DE2"/>
    <w:rsid w:val="00757987"/>
    <w:rsid w:val="007651E1"/>
    <w:rsid w:val="00775447"/>
    <w:rsid w:val="00784CB2"/>
    <w:rsid w:val="0078552F"/>
    <w:rsid w:val="00792624"/>
    <w:rsid w:val="007A3D7A"/>
    <w:rsid w:val="007A7E84"/>
    <w:rsid w:val="007B6094"/>
    <w:rsid w:val="007C3E94"/>
    <w:rsid w:val="007D37B7"/>
    <w:rsid w:val="007D4CFF"/>
    <w:rsid w:val="007E105C"/>
    <w:rsid w:val="007E7235"/>
    <w:rsid w:val="007F02BE"/>
    <w:rsid w:val="007F0370"/>
    <w:rsid w:val="008001CC"/>
    <w:rsid w:val="00805A35"/>
    <w:rsid w:val="00806D55"/>
    <w:rsid w:val="00810C6F"/>
    <w:rsid w:val="00812032"/>
    <w:rsid w:val="00812749"/>
    <w:rsid w:val="00812CA0"/>
    <w:rsid w:val="00812EF0"/>
    <w:rsid w:val="008154D2"/>
    <w:rsid w:val="00816BBE"/>
    <w:rsid w:val="00821A4F"/>
    <w:rsid w:val="008241CA"/>
    <w:rsid w:val="00825212"/>
    <w:rsid w:val="008273E9"/>
    <w:rsid w:val="00832A86"/>
    <w:rsid w:val="0084137E"/>
    <w:rsid w:val="00841EE6"/>
    <w:rsid w:val="00844159"/>
    <w:rsid w:val="008462DA"/>
    <w:rsid w:val="008510A9"/>
    <w:rsid w:val="00856A88"/>
    <w:rsid w:val="00857BFE"/>
    <w:rsid w:val="00857E52"/>
    <w:rsid w:val="00862BE4"/>
    <w:rsid w:val="0089209E"/>
    <w:rsid w:val="00893F42"/>
    <w:rsid w:val="008A04E7"/>
    <w:rsid w:val="008A2F92"/>
    <w:rsid w:val="008A4334"/>
    <w:rsid w:val="008A4ED7"/>
    <w:rsid w:val="008A50C5"/>
    <w:rsid w:val="008B3393"/>
    <w:rsid w:val="008B4D31"/>
    <w:rsid w:val="008B6676"/>
    <w:rsid w:val="008C16B3"/>
    <w:rsid w:val="008C49A1"/>
    <w:rsid w:val="008C4FF4"/>
    <w:rsid w:val="008D0DCC"/>
    <w:rsid w:val="008D1157"/>
    <w:rsid w:val="008D2983"/>
    <w:rsid w:val="008D3075"/>
    <w:rsid w:val="008D51D0"/>
    <w:rsid w:val="008D7C43"/>
    <w:rsid w:val="008F072D"/>
    <w:rsid w:val="008F4D7C"/>
    <w:rsid w:val="009009C5"/>
    <w:rsid w:val="009058BE"/>
    <w:rsid w:val="00913BD5"/>
    <w:rsid w:val="00923A86"/>
    <w:rsid w:val="009361C9"/>
    <w:rsid w:val="009411CA"/>
    <w:rsid w:val="00944AE7"/>
    <w:rsid w:val="00945D6C"/>
    <w:rsid w:val="00946FB2"/>
    <w:rsid w:val="0095259E"/>
    <w:rsid w:val="00960451"/>
    <w:rsid w:val="009677C2"/>
    <w:rsid w:val="009765B0"/>
    <w:rsid w:val="009818BD"/>
    <w:rsid w:val="009929B5"/>
    <w:rsid w:val="009A0976"/>
    <w:rsid w:val="009A56DA"/>
    <w:rsid w:val="009A67B5"/>
    <w:rsid w:val="009C0945"/>
    <w:rsid w:val="009C29A3"/>
    <w:rsid w:val="009C2BB4"/>
    <w:rsid w:val="009C7359"/>
    <w:rsid w:val="009C74BC"/>
    <w:rsid w:val="009D4166"/>
    <w:rsid w:val="009E333F"/>
    <w:rsid w:val="009E707C"/>
    <w:rsid w:val="009F2857"/>
    <w:rsid w:val="009F2BDE"/>
    <w:rsid w:val="009F5DF0"/>
    <w:rsid w:val="009F6687"/>
    <w:rsid w:val="009F729B"/>
    <w:rsid w:val="00A02DA0"/>
    <w:rsid w:val="00A03630"/>
    <w:rsid w:val="00A11DF0"/>
    <w:rsid w:val="00A26979"/>
    <w:rsid w:val="00A305F2"/>
    <w:rsid w:val="00A31739"/>
    <w:rsid w:val="00A349F4"/>
    <w:rsid w:val="00A456D5"/>
    <w:rsid w:val="00A46AF8"/>
    <w:rsid w:val="00A56D05"/>
    <w:rsid w:val="00A57CBB"/>
    <w:rsid w:val="00A66043"/>
    <w:rsid w:val="00A73BC0"/>
    <w:rsid w:val="00A74780"/>
    <w:rsid w:val="00A74848"/>
    <w:rsid w:val="00A842A3"/>
    <w:rsid w:val="00AA18FC"/>
    <w:rsid w:val="00AA1BD7"/>
    <w:rsid w:val="00AB4CB5"/>
    <w:rsid w:val="00AC0DC8"/>
    <w:rsid w:val="00AE1EE4"/>
    <w:rsid w:val="00AF687D"/>
    <w:rsid w:val="00AF71FF"/>
    <w:rsid w:val="00B03274"/>
    <w:rsid w:val="00B0495E"/>
    <w:rsid w:val="00B04A5E"/>
    <w:rsid w:val="00B05BCB"/>
    <w:rsid w:val="00B12A6B"/>
    <w:rsid w:val="00B20850"/>
    <w:rsid w:val="00B21B8D"/>
    <w:rsid w:val="00B25B01"/>
    <w:rsid w:val="00B30AC0"/>
    <w:rsid w:val="00B32057"/>
    <w:rsid w:val="00B32868"/>
    <w:rsid w:val="00B35C82"/>
    <w:rsid w:val="00B363C9"/>
    <w:rsid w:val="00B55220"/>
    <w:rsid w:val="00B55963"/>
    <w:rsid w:val="00B60145"/>
    <w:rsid w:val="00B648DE"/>
    <w:rsid w:val="00B64C8C"/>
    <w:rsid w:val="00B725E1"/>
    <w:rsid w:val="00B8284C"/>
    <w:rsid w:val="00B84433"/>
    <w:rsid w:val="00B927E9"/>
    <w:rsid w:val="00B95374"/>
    <w:rsid w:val="00BA0E7E"/>
    <w:rsid w:val="00BA60D4"/>
    <w:rsid w:val="00BB0104"/>
    <w:rsid w:val="00BB0526"/>
    <w:rsid w:val="00BB64BF"/>
    <w:rsid w:val="00BB68C5"/>
    <w:rsid w:val="00BB7F6E"/>
    <w:rsid w:val="00BC0DF2"/>
    <w:rsid w:val="00BC5866"/>
    <w:rsid w:val="00BD0E5B"/>
    <w:rsid w:val="00BE4FC1"/>
    <w:rsid w:val="00BF6DC5"/>
    <w:rsid w:val="00C05194"/>
    <w:rsid w:val="00C07331"/>
    <w:rsid w:val="00C07B7C"/>
    <w:rsid w:val="00C07BD6"/>
    <w:rsid w:val="00C11292"/>
    <w:rsid w:val="00C14009"/>
    <w:rsid w:val="00C152C9"/>
    <w:rsid w:val="00C21884"/>
    <w:rsid w:val="00C35F13"/>
    <w:rsid w:val="00C36078"/>
    <w:rsid w:val="00C4210E"/>
    <w:rsid w:val="00C467A9"/>
    <w:rsid w:val="00C53025"/>
    <w:rsid w:val="00C70AF2"/>
    <w:rsid w:val="00C73982"/>
    <w:rsid w:val="00C76A84"/>
    <w:rsid w:val="00C76EFC"/>
    <w:rsid w:val="00C80DC1"/>
    <w:rsid w:val="00C84121"/>
    <w:rsid w:val="00C862C6"/>
    <w:rsid w:val="00C86CE3"/>
    <w:rsid w:val="00C916F8"/>
    <w:rsid w:val="00C95D3B"/>
    <w:rsid w:val="00C97307"/>
    <w:rsid w:val="00CA13EB"/>
    <w:rsid w:val="00CA6E89"/>
    <w:rsid w:val="00CB7C4B"/>
    <w:rsid w:val="00CD370A"/>
    <w:rsid w:val="00CD7E31"/>
    <w:rsid w:val="00CE5234"/>
    <w:rsid w:val="00CE7EB4"/>
    <w:rsid w:val="00CF60C2"/>
    <w:rsid w:val="00CF781A"/>
    <w:rsid w:val="00D0176A"/>
    <w:rsid w:val="00D0211F"/>
    <w:rsid w:val="00D0789D"/>
    <w:rsid w:val="00D13E35"/>
    <w:rsid w:val="00D213FA"/>
    <w:rsid w:val="00D424AB"/>
    <w:rsid w:val="00D534FB"/>
    <w:rsid w:val="00D55A95"/>
    <w:rsid w:val="00D56784"/>
    <w:rsid w:val="00D745E2"/>
    <w:rsid w:val="00D74BF0"/>
    <w:rsid w:val="00D75C2E"/>
    <w:rsid w:val="00D80676"/>
    <w:rsid w:val="00D80F06"/>
    <w:rsid w:val="00D82458"/>
    <w:rsid w:val="00D97BCC"/>
    <w:rsid w:val="00DB76EC"/>
    <w:rsid w:val="00DB7E63"/>
    <w:rsid w:val="00DC24CF"/>
    <w:rsid w:val="00DC5AF9"/>
    <w:rsid w:val="00DD51CC"/>
    <w:rsid w:val="00DD7FB1"/>
    <w:rsid w:val="00DF0891"/>
    <w:rsid w:val="00E00A12"/>
    <w:rsid w:val="00E110ED"/>
    <w:rsid w:val="00E165D8"/>
    <w:rsid w:val="00E209BA"/>
    <w:rsid w:val="00E24BBB"/>
    <w:rsid w:val="00E304D2"/>
    <w:rsid w:val="00E33697"/>
    <w:rsid w:val="00E44338"/>
    <w:rsid w:val="00E46BE0"/>
    <w:rsid w:val="00E54C4F"/>
    <w:rsid w:val="00E638F1"/>
    <w:rsid w:val="00E656E4"/>
    <w:rsid w:val="00E6758F"/>
    <w:rsid w:val="00E6776C"/>
    <w:rsid w:val="00E70A83"/>
    <w:rsid w:val="00E74C67"/>
    <w:rsid w:val="00E74E20"/>
    <w:rsid w:val="00E74EFB"/>
    <w:rsid w:val="00E75172"/>
    <w:rsid w:val="00E76BFA"/>
    <w:rsid w:val="00E84E0B"/>
    <w:rsid w:val="00E85C26"/>
    <w:rsid w:val="00E8794C"/>
    <w:rsid w:val="00E91F69"/>
    <w:rsid w:val="00E939B5"/>
    <w:rsid w:val="00E93D7D"/>
    <w:rsid w:val="00EA5F78"/>
    <w:rsid w:val="00EB0694"/>
    <w:rsid w:val="00EB24F3"/>
    <w:rsid w:val="00EB356A"/>
    <w:rsid w:val="00EB49D4"/>
    <w:rsid w:val="00EB62B1"/>
    <w:rsid w:val="00EC75B5"/>
    <w:rsid w:val="00ED6EFC"/>
    <w:rsid w:val="00EF455B"/>
    <w:rsid w:val="00EF4CAA"/>
    <w:rsid w:val="00EF7190"/>
    <w:rsid w:val="00F04B86"/>
    <w:rsid w:val="00F10722"/>
    <w:rsid w:val="00F109DF"/>
    <w:rsid w:val="00F11799"/>
    <w:rsid w:val="00F144D2"/>
    <w:rsid w:val="00F2153B"/>
    <w:rsid w:val="00F3700F"/>
    <w:rsid w:val="00F66C4B"/>
    <w:rsid w:val="00F7229C"/>
    <w:rsid w:val="00F7501C"/>
    <w:rsid w:val="00F800E5"/>
    <w:rsid w:val="00F80219"/>
    <w:rsid w:val="00F82B89"/>
    <w:rsid w:val="00F86D32"/>
    <w:rsid w:val="00F91745"/>
    <w:rsid w:val="00F95DF1"/>
    <w:rsid w:val="00FA3CC6"/>
    <w:rsid w:val="00FA3F49"/>
    <w:rsid w:val="00FA6CFE"/>
    <w:rsid w:val="00FB21B3"/>
    <w:rsid w:val="00FB22EB"/>
    <w:rsid w:val="00FB3824"/>
    <w:rsid w:val="00FB6CD1"/>
    <w:rsid w:val="00FC1C24"/>
    <w:rsid w:val="00FD1E8E"/>
    <w:rsid w:val="00FD25CF"/>
    <w:rsid w:val="00FD4B64"/>
    <w:rsid w:val="00FE670B"/>
    <w:rsid w:val="00FE746D"/>
    <w:rsid w:val="00FF13A8"/>
    <w:rsid w:val="00FF5219"/>
    <w:rsid w:val="00FF5B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5D373"/>
  <w15:docId w15:val="{7732E463-DC13-44CF-B133-5F303C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52"/>
    <w:rPr>
      <w:rFonts w:eastAsiaTheme="minorEastAsia"/>
      <w:lang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2"/>
      </w:numPr>
      <w:spacing w:after="0" w:line="240" w:lineRule="auto"/>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43C9D-F356-43A1-AE95-3052DD44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0</TotalTime>
  <Pages>4</Pages>
  <Words>513</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Illusion V2</dc:creator>
  <cp:lastModifiedBy>PERSONAL</cp:lastModifiedBy>
  <cp:revision>2</cp:revision>
  <cp:lastPrinted>2018-05-10T20:19:00Z</cp:lastPrinted>
  <dcterms:created xsi:type="dcterms:W3CDTF">2025-10-08T16:22:00Z</dcterms:created>
  <dcterms:modified xsi:type="dcterms:W3CDTF">2025-10-08T16:22:00Z</dcterms:modified>
</cp:coreProperties>
</file>